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4B59" w14:textId="6D6CCC82" w:rsidR="006D1268" w:rsidRPr="0087174C" w:rsidRDefault="00940EB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On </w:t>
      </w:r>
      <w:r w:rsidR="0082021F" w:rsidRPr="0087174C">
        <w:rPr>
          <w:rFonts w:ascii="Verdana" w:hAnsi="Verdana"/>
          <w:b/>
          <w:bCs/>
          <w:sz w:val="20"/>
          <w:szCs w:val="20"/>
          <w:lang w:val="en-US"/>
        </w:rPr>
        <w:t>THURSDAY</w:t>
      </w:r>
      <w:r w:rsidR="00225F3F" w:rsidRPr="0087174C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r w:rsidR="00782B91" w:rsidRPr="0087174C">
        <w:rPr>
          <w:rFonts w:ascii="Verdana" w:hAnsi="Verdana"/>
          <w:b/>
          <w:bCs/>
          <w:sz w:val="20"/>
          <w:szCs w:val="20"/>
          <w:lang w:val="en-US"/>
        </w:rPr>
        <w:t>APRIL 1</w:t>
      </w:r>
      <w:r w:rsidR="00BB31F9" w:rsidRPr="0087174C">
        <w:rPr>
          <w:rFonts w:ascii="Verdana" w:hAnsi="Verdana"/>
          <w:b/>
          <w:bCs/>
          <w:sz w:val="20"/>
          <w:szCs w:val="20"/>
          <w:lang w:val="en-US"/>
        </w:rPr>
        <w:t>7</w:t>
      </w:r>
      <w:r w:rsidRPr="0087174C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r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>202</w:t>
      </w:r>
      <w:r w:rsidR="00D916A0"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>5</w:t>
      </w:r>
      <w:r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 xml:space="preserve">, </w:t>
      </w:r>
      <w:r w:rsidR="00BB31F9"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>HOPE FLORIDA FOUNDATION, INC.</w:t>
      </w:r>
      <w:r w:rsidRPr="0087174C">
        <w:rPr>
          <w:rFonts w:ascii="Verdana" w:hAnsi="Verdana"/>
          <w:sz w:val="20"/>
          <w:szCs w:val="20"/>
          <w:lang w:val="en-US"/>
        </w:rPr>
        <w:t xml:space="preserve"> met </w:t>
      </w:r>
      <w:r w:rsidR="00BB31F9" w:rsidRPr="0087174C">
        <w:rPr>
          <w:rFonts w:ascii="Verdana" w:hAnsi="Verdana"/>
          <w:sz w:val="20"/>
          <w:szCs w:val="20"/>
          <w:lang w:val="en-US"/>
        </w:rPr>
        <w:t>on Zoom</w:t>
      </w:r>
      <w:r w:rsidRPr="0087174C">
        <w:rPr>
          <w:rFonts w:ascii="Verdana" w:hAnsi="Verdana"/>
          <w:sz w:val="20"/>
          <w:szCs w:val="20"/>
          <w:lang w:val="en-US"/>
        </w:rPr>
        <w:t xml:space="preserve">. </w:t>
      </w:r>
      <w:r w:rsidR="00BB31F9" w:rsidRPr="0087174C">
        <w:rPr>
          <w:rFonts w:ascii="Verdana" w:hAnsi="Verdana"/>
          <w:sz w:val="20"/>
          <w:szCs w:val="20"/>
          <w:lang w:val="en-US"/>
        </w:rPr>
        <w:t xml:space="preserve">President Hay </w:t>
      </w:r>
      <w:r w:rsidRPr="0087174C">
        <w:rPr>
          <w:rFonts w:ascii="Verdana" w:hAnsi="Verdana"/>
          <w:sz w:val="20"/>
          <w:szCs w:val="20"/>
          <w:lang w:val="en-US"/>
        </w:rPr>
        <w:t xml:space="preserve">called the meeting to order at </w:t>
      </w:r>
      <w:r w:rsidR="00BB31F9" w:rsidRPr="0087174C">
        <w:rPr>
          <w:rFonts w:ascii="Verdana" w:hAnsi="Verdana"/>
          <w:sz w:val="20"/>
          <w:szCs w:val="20"/>
          <w:lang w:val="en-US"/>
        </w:rPr>
        <w:t>10</w:t>
      </w:r>
      <w:r w:rsidR="00C9480C" w:rsidRPr="0087174C">
        <w:rPr>
          <w:rFonts w:ascii="Verdana" w:hAnsi="Verdana"/>
          <w:sz w:val="20"/>
          <w:szCs w:val="20"/>
          <w:lang w:val="en-US"/>
        </w:rPr>
        <w:t>:</w:t>
      </w:r>
      <w:r w:rsidR="00782B91" w:rsidRPr="0087174C">
        <w:rPr>
          <w:rFonts w:ascii="Verdana" w:hAnsi="Verdana"/>
          <w:sz w:val="20"/>
          <w:szCs w:val="20"/>
          <w:lang w:val="en-US"/>
        </w:rPr>
        <w:t>0</w:t>
      </w:r>
      <w:r w:rsidR="00BB31F9" w:rsidRPr="0087174C">
        <w:rPr>
          <w:rFonts w:ascii="Verdana" w:hAnsi="Verdana"/>
          <w:sz w:val="20"/>
          <w:szCs w:val="20"/>
          <w:lang w:val="en-US"/>
        </w:rPr>
        <w:t>0</w:t>
      </w:r>
      <w:r w:rsidR="00FB7940" w:rsidRPr="0087174C">
        <w:rPr>
          <w:rFonts w:ascii="Verdana" w:hAnsi="Verdana"/>
          <w:sz w:val="20"/>
          <w:szCs w:val="20"/>
          <w:lang w:val="en-US"/>
        </w:rPr>
        <w:t xml:space="preserve"> </w:t>
      </w:r>
      <w:r w:rsidR="00BB31F9" w:rsidRPr="0087174C">
        <w:rPr>
          <w:rFonts w:ascii="Verdana" w:hAnsi="Verdana"/>
          <w:sz w:val="20"/>
          <w:szCs w:val="20"/>
          <w:lang w:val="en-US"/>
        </w:rPr>
        <w:t>a</w:t>
      </w:r>
      <w:r w:rsidRPr="0087174C">
        <w:rPr>
          <w:rFonts w:ascii="Verdana" w:hAnsi="Verdana"/>
          <w:sz w:val="20"/>
          <w:szCs w:val="20"/>
          <w:lang w:val="en-US"/>
        </w:rPr>
        <w:t xml:space="preserve">m. The meeting was posted in accordance with Florida Statutes and a quorum was present. </w:t>
      </w:r>
      <w:r w:rsidRPr="0087174C">
        <w:rPr>
          <w:rFonts w:ascii="Verdana" w:hAnsi="Verdana"/>
          <w:i/>
          <w:iCs/>
          <w:sz w:val="20"/>
          <w:szCs w:val="20"/>
          <w:lang w:val="en-US"/>
        </w:rPr>
        <w:t xml:space="preserve">[Live Streaming from </w:t>
      </w:r>
      <w:r w:rsidR="00BB31F9" w:rsidRPr="0087174C">
        <w:rPr>
          <w:rFonts w:ascii="Verdana" w:hAnsi="Verdana"/>
          <w:i/>
          <w:iCs/>
          <w:sz w:val="20"/>
          <w:szCs w:val="20"/>
          <w:lang w:val="en-US"/>
        </w:rPr>
        <w:t>Tallahassee</w:t>
      </w:r>
      <w:r w:rsidRPr="0087174C">
        <w:rPr>
          <w:rFonts w:ascii="Verdana" w:hAnsi="Verdana"/>
          <w:i/>
          <w:iCs/>
          <w:sz w:val="20"/>
          <w:szCs w:val="20"/>
          <w:lang w:val="en-US"/>
        </w:rPr>
        <w:t>, FL]</w:t>
      </w:r>
      <w:r w:rsidR="00BB31F9" w:rsidRPr="0087174C">
        <w:rPr>
          <w:rFonts w:ascii="Verdana" w:hAnsi="Verdana"/>
          <w:i/>
          <w:iCs/>
          <w:sz w:val="20"/>
          <w:szCs w:val="20"/>
          <w:lang w:val="en-US"/>
        </w:rPr>
        <w:t>.</w:t>
      </w:r>
    </w:p>
    <w:p w14:paraId="6A226428" w14:textId="77777777" w:rsidR="006D1268" w:rsidRPr="0087174C" w:rsidRDefault="006D126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</w:p>
    <w:p w14:paraId="1B0B2E85" w14:textId="521E583D" w:rsidR="006762CD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Foundation</w:t>
      </w:r>
      <w:r w:rsidR="00940EB8" w:rsidRPr="0087174C">
        <w:rPr>
          <w:rFonts w:ascii="Verdana" w:hAnsi="Verdana"/>
          <w:sz w:val="20"/>
          <w:szCs w:val="20"/>
          <w:lang w:val="en-US"/>
        </w:rPr>
        <w:t xml:space="preserve"> members present,</w:t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>Josh Hay, President</w:t>
      </w:r>
    </w:p>
    <w:p w14:paraId="0EED9C16" w14:textId="10EF8FD9" w:rsidR="00BB31F9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Fatima Perez</w:t>
      </w:r>
    </w:p>
    <w:p w14:paraId="08EDD97B" w14:textId="5CCBD5D6" w:rsidR="00BB31F9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Stephanie White</w:t>
      </w:r>
    </w:p>
    <w:p w14:paraId="6B1FE517" w14:textId="5E3850AE" w:rsidR="00BB31F9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Wendy Nissan</w:t>
      </w:r>
    </w:p>
    <w:p w14:paraId="7DA781E2" w14:textId="7689F080" w:rsidR="00BB31F9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Tina Vidal-Duart</w:t>
      </w:r>
    </w:p>
    <w:p w14:paraId="28754CEA" w14:textId="77777777" w:rsidR="006D1268" w:rsidRPr="0087174C" w:rsidRDefault="00940EB8" w:rsidP="0052354F">
      <w:pPr>
        <w:pStyle w:val="Body"/>
        <w:spacing w:line="240" w:lineRule="auto"/>
        <w:ind w:left="3600" w:firstLine="720"/>
        <w:jc w:val="left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  <w:t xml:space="preserve"> </w:t>
      </w:r>
    </w:p>
    <w:p w14:paraId="37147431" w14:textId="77777777" w:rsidR="006D1268" w:rsidRPr="0087174C" w:rsidRDefault="006D126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highlight w:val="yellow"/>
          <w:lang w:val="en-US"/>
        </w:rPr>
      </w:pPr>
    </w:p>
    <w:p w14:paraId="6D3B6C33" w14:textId="36650D36" w:rsidR="006D1268" w:rsidRPr="0087174C" w:rsidRDefault="00940EB8" w:rsidP="00BB31F9">
      <w:pPr>
        <w:pStyle w:val="Body"/>
        <w:spacing w:line="240" w:lineRule="auto"/>
        <w:ind w:left="4320" w:hanging="4320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Also present,</w:t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="00FB78AD" w:rsidRPr="0087174C">
        <w:rPr>
          <w:rFonts w:ascii="Verdana" w:hAnsi="Verdana"/>
          <w:sz w:val="20"/>
          <w:szCs w:val="20"/>
          <w:lang w:val="en-US"/>
        </w:rPr>
        <w:t>Jeff Aaron</w:t>
      </w:r>
      <w:r w:rsidRPr="0087174C">
        <w:rPr>
          <w:rFonts w:ascii="Verdana" w:hAnsi="Verdana"/>
          <w:sz w:val="20"/>
          <w:szCs w:val="20"/>
          <w:lang w:val="en-US"/>
        </w:rPr>
        <w:t xml:space="preserve">, Counsel </w:t>
      </w:r>
    </w:p>
    <w:p w14:paraId="3678ADB9" w14:textId="77777777" w:rsidR="006D1268" w:rsidRPr="0087174C" w:rsidRDefault="00940EB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</w:p>
    <w:p w14:paraId="45392844" w14:textId="5876929D" w:rsidR="006D1268" w:rsidRPr="0087174C" w:rsidRDefault="00940EB8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Before the meeting began, </w:t>
      </w:r>
      <w:r w:rsidR="00BB31F9" w:rsidRPr="0087174C">
        <w:rPr>
          <w:rFonts w:ascii="Verdana" w:hAnsi="Verdana"/>
          <w:sz w:val="20"/>
          <w:szCs w:val="20"/>
          <w:lang w:val="en-US"/>
        </w:rPr>
        <w:t>Mr. Hay announced the resignation of board member Jake Farmer and the appointment of board member Wendy Nissan.</w:t>
      </w:r>
    </w:p>
    <w:p w14:paraId="17EF22D2" w14:textId="77777777" w:rsidR="00BB31F9" w:rsidRPr="0087174C" w:rsidRDefault="00BB31F9" w:rsidP="00EC4FDF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3D0C0688" w14:textId="7AED0A28" w:rsidR="00BB31F9" w:rsidRPr="0087174C" w:rsidRDefault="004F53EF" w:rsidP="00EC4FDF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ADOPTION OF CORE VALUES</w:t>
      </w:r>
    </w:p>
    <w:p w14:paraId="54495DF1" w14:textId="05B2CC92" w:rsidR="004F53EF" w:rsidRPr="0087174C" w:rsidRDefault="004F53EF" w:rsidP="004F53EF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President Hay, second by </w:t>
      </w:r>
      <w:r w:rsidR="00C22CE5" w:rsidRPr="0087174C">
        <w:rPr>
          <w:rFonts w:ascii="Verdana" w:hAnsi="Verdana"/>
          <w:sz w:val="20"/>
          <w:szCs w:val="20"/>
          <w:lang w:val="en-US"/>
        </w:rPr>
        <w:t>Fatima Perez</w:t>
      </w:r>
      <w:r w:rsidRPr="0087174C">
        <w:rPr>
          <w:rFonts w:ascii="Verdana" w:hAnsi="Verdana"/>
          <w:sz w:val="20"/>
          <w:szCs w:val="20"/>
          <w:lang w:val="en-US"/>
        </w:rPr>
        <w:t>, vote carried to adopt these core values:</w:t>
      </w:r>
    </w:p>
    <w:p w14:paraId="0DC6810E" w14:textId="2BF5EDDA" w:rsidR="004F53EF" w:rsidRPr="0087174C" w:rsidRDefault="00C22CE5" w:rsidP="004F53EF">
      <w:pPr>
        <w:pStyle w:val="Body"/>
        <w:numPr>
          <w:ilvl w:val="1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Integrity – we uphold the highest standards of honesty, transparency, and accountability in all that we </w:t>
      </w:r>
      <w:proofErr w:type="gramStart"/>
      <w:r w:rsidRPr="0087174C">
        <w:rPr>
          <w:rFonts w:ascii="Verdana" w:hAnsi="Verdana"/>
          <w:sz w:val="20"/>
          <w:szCs w:val="20"/>
          <w:lang w:val="en-US"/>
        </w:rPr>
        <w:t>do;</w:t>
      </w:r>
      <w:proofErr w:type="gramEnd"/>
    </w:p>
    <w:p w14:paraId="02FD370C" w14:textId="62C2788F" w:rsidR="00C22CE5" w:rsidRPr="0087174C" w:rsidRDefault="00C22CE5" w:rsidP="004F53EF">
      <w:pPr>
        <w:pStyle w:val="Body"/>
        <w:numPr>
          <w:ilvl w:val="1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Humility – we lead and serve with gratitude recognizing that every success is a shared effort and every voice </w:t>
      </w:r>
      <w:proofErr w:type="gramStart"/>
      <w:r w:rsidRPr="0087174C">
        <w:rPr>
          <w:rFonts w:ascii="Verdana" w:hAnsi="Verdana"/>
          <w:sz w:val="20"/>
          <w:szCs w:val="20"/>
          <w:lang w:val="en-US"/>
        </w:rPr>
        <w:t>matters;</w:t>
      </w:r>
      <w:proofErr w:type="gramEnd"/>
    </w:p>
    <w:p w14:paraId="65627166" w14:textId="5904F532" w:rsidR="00C22CE5" w:rsidRPr="0087174C" w:rsidRDefault="00C22CE5" w:rsidP="004F53EF">
      <w:pPr>
        <w:pStyle w:val="Body"/>
        <w:numPr>
          <w:ilvl w:val="1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Opportunity – we believe in creating pathways for children and families to thrive regardless of their </w:t>
      </w:r>
      <w:proofErr w:type="gramStart"/>
      <w:r w:rsidRPr="0087174C">
        <w:rPr>
          <w:rFonts w:ascii="Verdana" w:hAnsi="Verdana"/>
          <w:sz w:val="20"/>
          <w:szCs w:val="20"/>
          <w:lang w:val="en-US"/>
        </w:rPr>
        <w:t>circumstances;</w:t>
      </w:r>
      <w:proofErr w:type="gramEnd"/>
    </w:p>
    <w:p w14:paraId="5B890D59" w14:textId="0F34E05A" w:rsidR="00C22CE5" w:rsidRPr="0087174C" w:rsidRDefault="00C22CE5" w:rsidP="004F53EF">
      <w:pPr>
        <w:pStyle w:val="Body"/>
        <w:numPr>
          <w:ilvl w:val="1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Purpose – our work is grounded in a clear sense of mission supporting our communities with the deliberate intention of economic </w:t>
      </w:r>
      <w:proofErr w:type="spellStart"/>
      <w:r w:rsidRPr="0087174C">
        <w:rPr>
          <w:rFonts w:ascii="Verdana" w:hAnsi="Verdana"/>
          <w:sz w:val="20"/>
          <w:szCs w:val="20"/>
          <w:lang w:val="en-US"/>
        </w:rPr>
        <w:t xml:space="preserve">self </w:t>
      </w:r>
      <w:proofErr w:type="gramStart"/>
      <w:r w:rsidRPr="0087174C">
        <w:rPr>
          <w:rFonts w:ascii="Verdana" w:hAnsi="Verdana"/>
          <w:sz w:val="20"/>
          <w:szCs w:val="20"/>
          <w:lang w:val="en-US"/>
        </w:rPr>
        <w:t>sufficiency</w:t>
      </w:r>
      <w:proofErr w:type="spellEnd"/>
      <w:r w:rsidRPr="0087174C">
        <w:rPr>
          <w:rFonts w:ascii="Verdana" w:hAnsi="Verdana"/>
          <w:sz w:val="20"/>
          <w:szCs w:val="20"/>
          <w:lang w:val="en-US"/>
        </w:rPr>
        <w:t>;</w:t>
      </w:r>
      <w:proofErr w:type="gramEnd"/>
    </w:p>
    <w:p w14:paraId="214F39BD" w14:textId="528227CA" w:rsidR="00C22CE5" w:rsidRPr="0087174C" w:rsidRDefault="00C22CE5" w:rsidP="004F53EF">
      <w:pPr>
        <w:pStyle w:val="Body"/>
        <w:numPr>
          <w:ilvl w:val="1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Empathy – we approach every person and partnership with compassion, dignity, and a deep understanding of lived </w:t>
      </w:r>
      <w:proofErr w:type="gramStart"/>
      <w:r w:rsidRPr="0087174C">
        <w:rPr>
          <w:rFonts w:ascii="Verdana" w:hAnsi="Verdana"/>
          <w:sz w:val="20"/>
          <w:szCs w:val="20"/>
          <w:lang w:val="en-US"/>
        </w:rPr>
        <w:t>experiences;</w:t>
      </w:r>
      <w:proofErr w:type="gramEnd"/>
    </w:p>
    <w:p w14:paraId="481665E3" w14:textId="6808124C" w:rsidR="00C22CE5" w:rsidRPr="0087174C" w:rsidRDefault="00C22CE5" w:rsidP="004F53EF">
      <w:pPr>
        <w:pStyle w:val="Body"/>
        <w:numPr>
          <w:ilvl w:val="1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Stewardship – we honor the trust placed in us by managing our resources wisely and acting as responsible caretakers of our mission; and</w:t>
      </w:r>
    </w:p>
    <w:p w14:paraId="24617AE9" w14:textId="312A8698" w:rsidR="00C22CE5" w:rsidRPr="0087174C" w:rsidRDefault="00C22CE5" w:rsidP="004F53EF">
      <w:pPr>
        <w:pStyle w:val="Body"/>
        <w:numPr>
          <w:ilvl w:val="1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Optimism – we overcome challenges with the spirit of hope and </w:t>
      </w:r>
      <w:r w:rsidR="00537AF0" w:rsidRPr="0087174C">
        <w:rPr>
          <w:rFonts w:ascii="Verdana" w:hAnsi="Verdana"/>
          <w:sz w:val="20"/>
          <w:szCs w:val="20"/>
          <w:lang w:val="en-US"/>
        </w:rPr>
        <w:t>belief</w:t>
      </w:r>
      <w:r w:rsidRPr="0087174C">
        <w:rPr>
          <w:rFonts w:ascii="Verdana" w:hAnsi="Verdana"/>
          <w:sz w:val="20"/>
          <w:szCs w:val="20"/>
          <w:lang w:val="en-US"/>
        </w:rPr>
        <w:t xml:space="preserve"> in a brighter future for the communities we serve.</w:t>
      </w:r>
    </w:p>
    <w:p w14:paraId="39350FC3" w14:textId="77777777" w:rsidR="00537AF0" w:rsidRPr="0087174C" w:rsidRDefault="00537AF0" w:rsidP="00537AF0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2CF4B121" w14:textId="2A5943B4" w:rsidR="00BB31F9" w:rsidRPr="0087174C" w:rsidRDefault="00537AF0" w:rsidP="00EC4FDF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PUBLIC COMMENT</w:t>
      </w:r>
    </w:p>
    <w:p w14:paraId="163552D4" w14:textId="408EEFAA" w:rsidR="00BB31F9" w:rsidRPr="0087174C" w:rsidRDefault="00537AF0" w:rsidP="00537AF0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“Jody H” – supportive of Hope Florida.</w:t>
      </w:r>
    </w:p>
    <w:p w14:paraId="28CFDD22" w14:textId="7D188609" w:rsidR="00537AF0" w:rsidRPr="0087174C" w:rsidRDefault="00537AF0" w:rsidP="00537AF0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“</w:t>
      </w:r>
      <w:proofErr w:type="spellStart"/>
      <w:r w:rsidRPr="0087174C">
        <w:rPr>
          <w:rFonts w:ascii="Verdana" w:hAnsi="Verdana"/>
          <w:sz w:val="20"/>
          <w:szCs w:val="20"/>
          <w:lang w:val="en-US"/>
        </w:rPr>
        <w:t>tnurse</w:t>
      </w:r>
      <w:proofErr w:type="spellEnd"/>
      <w:r w:rsidRPr="0087174C">
        <w:rPr>
          <w:rFonts w:ascii="Verdana" w:hAnsi="Verdana"/>
          <w:sz w:val="20"/>
          <w:szCs w:val="20"/>
          <w:lang w:val="en-US"/>
        </w:rPr>
        <w:t>” - supportive of Hope Florida, requesting controls and transparency.</w:t>
      </w:r>
    </w:p>
    <w:p w14:paraId="2867E163" w14:textId="4B566EBF" w:rsidR="00537AF0" w:rsidRPr="0087174C" w:rsidRDefault="00BE25AF" w:rsidP="00537AF0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“Chris”</w:t>
      </w:r>
      <w:r w:rsidRPr="0087174C">
        <w:rPr>
          <w:rFonts w:ascii="Verdana" w:hAnsi="Verdana"/>
          <w:b/>
          <w:bCs/>
          <w:sz w:val="20"/>
          <w:szCs w:val="20"/>
          <w:lang w:val="en-US"/>
        </w:rPr>
        <w:t xml:space="preserve"> - </w:t>
      </w:r>
      <w:r w:rsidRPr="0087174C">
        <w:rPr>
          <w:rFonts w:ascii="Verdana" w:hAnsi="Verdana"/>
          <w:sz w:val="20"/>
          <w:szCs w:val="20"/>
          <w:lang w:val="en-US"/>
        </w:rPr>
        <w:t>supportive of Hope Florida, highlighting Justic Lawson’s opinion piece showing there was no scandal and claiming it’s sad people would go after a program like this for political reasons.</w:t>
      </w:r>
    </w:p>
    <w:p w14:paraId="11F15141" w14:textId="293ACAA0" w:rsidR="00BB31F9" w:rsidRPr="0087174C" w:rsidRDefault="00BE25AF" w:rsidP="00BE25AF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Werther </w:t>
      </w:r>
      <w:proofErr w:type="spellStart"/>
      <w:r w:rsidRPr="0087174C">
        <w:rPr>
          <w:rFonts w:ascii="Verdana" w:hAnsi="Verdana"/>
          <w:sz w:val="20"/>
          <w:szCs w:val="20"/>
          <w:lang w:val="en-US"/>
        </w:rPr>
        <w:t>Marciales</w:t>
      </w:r>
      <w:proofErr w:type="spellEnd"/>
      <w:r w:rsidRPr="0087174C">
        <w:rPr>
          <w:rFonts w:ascii="Verdana" w:hAnsi="Verdana"/>
          <w:sz w:val="20"/>
          <w:szCs w:val="20"/>
          <w:lang w:val="en-US"/>
        </w:rPr>
        <w:t xml:space="preserve"> – supportive of Hope Florida, echoing “Chris’” sentiments, believes political attacks have been disgraceful. </w:t>
      </w:r>
    </w:p>
    <w:p w14:paraId="50E6AE76" w14:textId="3309A2FA" w:rsidR="00BE25AF" w:rsidRPr="0087174C" w:rsidRDefault="00BE25AF" w:rsidP="00BE25AF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Alex Andrade – encouraging the foundation to attempt to recover the two $5M grants.</w:t>
      </w:r>
    </w:p>
    <w:p w14:paraId="49663A94" w14:textId="424C7A06" w:rsidR="00BE25AF" w:rsidRPr="0087174C" w:rsidRDefault="00BE25AF" w:rsidP="00BE25AF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Diana Taub – supportive of Hope Florida, she is disgusted by the political “things” going on against Hope Florida, does not think the money was spent on political activities.</w:t>
      </w:r>
    </w:p>
    <w:p w14:paraId="788A4443" w14:textId="2AAFF35F" w:rsidR="00BB31F9" w:rsidRPr="0087174C" w:rsidRDefault="00BE25AF" w:rsidP="00323A7E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Paula – supportive of Hope Florida.</w:t>
      </w:r>
    </w:p>
    <w:p w14:paraId="30D91655" w14:textId="6999C105" w:rsidR="00BE25AF" w:rsidRPr="0087174C" w:rsidRDefault="00BE25AF" w:rsidP="00323A7E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“Nancy M” - supportive of Hope Florida, looking forward to greater transparency and </w:t>
      </w:r>
      <w:r w:rsidR="00044FB3" w:rsidRPr="0087174C">
        <w:rPr>
          <w:rFonts w:ascii="Verdana" w:hAnsi="Verdana"/>
          <w:sz w:val="20"/>
          <w:szCs w:val="20"/>
          <w:lang w:val="en-US"/>
        </w:rPr>
        <w:t>structure.</w:t>
      </w:r>
    </w:p>
    <w:p w14:paraId="6520E1BB" w14:textId="77777777" w:rsidR="00044FB3" w:rsidRPr="0087174C" w:rsidRDefault="00044FB3" w:rsidP="00044FB3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6A69A515" w14:textId="1DE196ED" w:rsidR="00044FB3" w:rsidRPr="0087174C" w:rsidRDefault="00044FB3" w:rsidP="00044FB3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DISRUPTIVE CONDUCT</w:t>
      </w:r>
    </w:p>
    <w:p w14:paraId="13371157" w14:textId="025CB974" w:rsidR="00044FB3" w:rsidRPr="0087174C" w:rsidRDefault="00044FB3" w:rsidP="00071BE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Upon motion by Stephanie White, second by Tina Vidal-Duart, vote carried to remove individuals who are disrupting the meeting.</w:t>
      </w:r>
    </w:p>
    <w:p w14:paraId="2083BA69" w14:textId="3AE689BC" w:rsidR="00044FB3" w:rsidRPr="0087174C" w:rsidRDefault="00044FB3" w:rsidP="00071BE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Josh Hay, second by Fatima Perez, to take a </w:t>
      </w:r>
      <w:proofErr w:type="gramStart"/>
      <w:r w:rsidRPr="0087174C">
        <w:rPr>
          <w:rFonts w:ascii="Verdana" w:hAnsi="Verdana"/>
          <w:sz w:val="20"/>
          <w:szCs w:val="20"/>
          <w:lang w:val="en-US"/>
        </w:rPr>
        <w:t>10 minute</w:t>
      </w:r>
      <w:proofErr w:type="gramEnd"/>
      <w:r w:rsidRPr="0087174C">
        <w:rPr>
          <w:rFonts w:ascii="Verdana" w:hAnsi="Verdana"/>
          <w:sz w:val="20"/>
          <w:szCs w:val="20"/>
          <w:lang w:val="en-US"/>
        </w:rPr>
        <w:t xml:space="preserve"> recess to settle the issues we’re having.</w:t>
      </w:r>
    </w:p>
    <w:p w14:paraId="1E572CCC" w14:textId="78E1ED63" w:rsidR="00044FB3" w:rsidRPr="0087174C" w:rsidRDefault="00044FB3" w:rsidP="00071BE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lastRenderedPageBreak/>
        <w:t>Upon motion by Tina Vidal-Duart, second by Fatima Perez, to adopt a policy to prevent sharing and video at future board meetings.</w:t>
      </w:r>
    </w:p>
    <w:p w14:paraId="07400054" w14:textId="77777777" w:rsidR="00071BE5" w:rsidRPr="0087174C" w:rsidRDefault="00071BE5" w:rsidP="00071BE5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3B63246E" w14:textId="21B82773" w:rsidR="00071BE5" w:rsidRPr="0087174C" w:rsidRDefault="00071BE5" w:rsidP="00071BE5">
      <w:pPr>
        <w:pStyle w:val="Body"/>
        <w:widowControl w:val="0"/>
        <w:spacing w:line="240" w:lineRule="auto"/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RECESS</w:t>
      </w:r>
    </w:p>
    <w:p w14:paraId="65795BF0" w14:textId="64ADFF81" w:rsidR="00071BE5" w:rsidRPr="0087174C" w:rsidRDefault="00071BE5" w:rsidP="00071BE5">
      <w:pPr>
        <w:pStyle w:val="minutes"/>
        <w:widowControl w:val="0"/>
        <w:numPr>
          <w:ilvl w:val="0"/>
          <w:numId w:val="30"/>
        </w:numPr>
        <w:tabs>
          <w:tab w:val="clear" w:pos="720"/>
          <w:tab w:val="clear" w:pos="1008"/>
          <w:tab w:val="left" w:pos="1440"/>
        </w:tabs>
        <w:spacing w:line="240" w:lineRule="auto"/>
        <w:rPr>
          <w:rFonts w:ascii="Verdana" w:hAnsi="Verdana"/>
          <w:sz w:val="20"/>
          <w:szCs w:val="20"/>
        </w:rPr>
      </w:pPr>
      <w:r w:rsidRPr="0087174C">
        <w:rPr>
          <w:rFonts w:ascii="Verdana" w:hAnsi="Verdana"/>
          <w:sz w:val="20"/>
          <w:szCs w:val="20"/>
        </w:rPr>
        <w:t xml:space="preserve">In light of disruptions during </w:t>
      </w:r>
      <w:proofErr w:type="spellStart"/>
      <w:proofErr w:type="gramStart"/>
      <w:r w:rsidRPr="0087174C">
        <w:rPr>
          <w:rFonts w:ascii="Verdana" w:hAnsi="Verdana"/>
          <w:sz w:val="20"/>
          <w:szCs w:val="20"/>
        </w:rPr>
        <w:t>pubic</w:t>
      </w:r>
      <w:proofErr w:type="spellEnd"/>
      <w:proofErr w:type="gramEnd"/>
      <w:r w:rsidRPr="0087174C">
        <w:rPr>
          <w:rFonts w:ascii="Verdana" w:hAnsi="Verdana"/>
          <w:sz w:val="20"/>
          <w:szCs w:val="20"/>
        </w:rPr>
        <w:t xml:space="preserve"> comment, President Josh Hay recessed the meeting at 10:33 a.m. Meeting resumed at 4:00 p.m.</w:t>
      </w:r>
    </w:p>
    <w:p w14:paraId="13C0B84E" w14:textId="77777777" w:rsidR="00071BE5" w:rsidRPr="0087174C" w:rsidRDefault="00071BE5" w:rsidP="00071BE5">
      <w:pPr>
        <w:pStyle w:val="minutes"/>
        <w:widowControl w:val="0"/>
        <w:tabs>
          <w:tab w:val="clear" w:pos="720"/>
          <w:tab w:val="clear" w:pos="1008"/>
          <w:tab w:val="left" w:pos="1440"/>
        </w:tabs>
        <w:spacing w:line="240" w:lineRule="auto"/>
        <w:rPr>
          <w:rFonts w:ascii="Verdana" w:hAnsi="Verdana"/>
          <w:sz w:val="20"/>
          <w:szCs w:val="20"/>
        </w:rPr>
      </w:pPr>
    </w:p>
    <w:p w14:paraId="043618F4" w14:textId="3F2CDDE0" w:rsidR="00071BE5" w:rsidRPr="0087174C" w:rsidRDefault="00071BE5" w:rsidP="00071BE5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PUBLIC COMMENT (CONTINUED)</w:t>
      </w:r>
    </w:p>
    <w:p w14:paraId="2A680AA7" w14:textId="4744885A" w:rsidR="00071BE5" w:rsidRPr="0087174C" w:rsidRDefault="00071BE5" w:rsidP="00071BE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Nicole Grabner – requesting clarification on funding, programs, and services.</w:t>
      </w:r>
    </w:p>
    <w:p w14:paraId="2C437641" w14:textId="77777777" w:rsidR="00575219" w:rsidRPr="0087174C" w:rsidRDefault="00575219" w:rsidP="00575219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6582386E" w14:textId="068740F1" w:rsidR="00575219" w:rsidRPr="0087174C" w:rsidRDefault="00575219" w:rsidP="00575219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ARTICLES OF INCOR</w:t>
      </w:r>
      <w:r w:rsidR="009968C9">
        <w:rPr>
          <w:rFonts w:ascii="Verdana" w:hAnsi="Verdana"/>
          <w:b/>
          <w:bCs/>
          <w:sz w:val="20"/>
          <w:szCs w:val="20"/>
          <w:u w:val="single"/>
          <w:lang w:val="en-US"/>
        </w:rPr>
        <w:t>PORATION</w:t>
      </w: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</w:p>
    <w:p w14:paraId="03C40494" w14:textId="2E60CC81" w:rsidR="00575219" w:rsidRPr="0087174C" w:rsidRDefault="00575219" w:rsidP="00071BE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Upon motion by Tina Vidal-Duart, second by Wendy Nissan, vote carried to approve the Articles of Incorporation and any annual reports, as will be amended by the President.</w:t>
      </w:r>
    </w:p>
    <w:p w14:paraId="2A486075" w14:textId="77777777" w:rsidR="00575219" w:rsidRPr="0087174C" w:rsidRDefault="00575219" w:rsidP="00071BE5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2CDD9825" w14:textId="56EE4F36" w:rsidR="00E400F0" w:rsidRPr="0087174C" w:rsidRDefault="00575219" w:rsidP="00071BE5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1023</w:t>
      </w:r>
    </w:p>
    <w:p w14:paraId="0346F2FB" w14:textId="49AEBDEA" w:rsidR="00575219" w:rsidRPr="0087174C" w:rsidRDefault="00575219" w:rsidP="00575219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Tina Vidal-Duart, second by </w:t>
      </w:r>
      <w:r w:rsidR="00647DAD" w:rsidRPr="0087174C">
        <w:rPr>
          <w:rFonts w:ascii="Verdana" w:hAnsi="Verdana"/>
          <w:sz w:val="20"/>
          <w:szCs w:val="20"/>
          <w:lang w:val="en-US"/>
        </w:rPr>
        <w:t>Stephanie White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approve and ratify the 1023, </w:t>
      </w:r>
      <w:r w:rsidR="00647DAD" w:rsidRPr="0087174C">
        <w:rPr>
          <w:rFonts w:ascii="Verdana" w:hAnsi="Verdana"/>
          <w:sz w:val="20"/>
          <w:szCs w:val="20"/>
          <w:lang w:val="en-US"/>
        </w:rPr>
        <w:t>as will be amended by the President.</w:t>
      </w:r>
    </w:p>
    <w:p w14:paraId="750754C8" w14:textId="77777777" w:rsidR="00647DAD" w:rsidRPr="0087174C" w:rsidRDefault="00647DAD" w:rsidP="00647DAD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216BFCD7" w14:textId="777A77CF" w:rsidR="00647DAD" w:rsidRPr="0087174C" w:rsidRDefault="00647DAD" w:rsidP="00647DAD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BYLAWS</w:t>
      </w:r>
    </w:p>
    <w:p w14:paraId="2176C5D1" w14:textId="77777777" w:rsidR="00D53716" w:rsidRPr="0087174C" w:rsidRDefault="00647DAD" w:rsidP="00C82B74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Tina Vidal-Duart, second by Stephanie White, vote carried to adopt the draft bylaws, subject to the following changes: </w:t>
      </w:r>
    </w:p>
    <w:p w14:paraId="4E7C426A" w14:textId="560E10D8" w:rsidR="00647DAD" w:rsidRPr="0087174C" w:rsidRDefault="00D53716" w:rsidP="00D53716">
      <w:pPr>
        <w:pStyle w:val="Body"/>
        <w:numPr>
          <w:ilvl w:val="1"/>
          <w:numId w:val="36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P</w:t>
      </w:r>
      <w:r w:rsidR="00647DAD" w:rsidRPr="0087174C">
        <w:rPr>
          <w:rFonts w:ascii="Verdana" w:hAnsi="Verdana"/>
          <w:sz w:val="20"/>
          <w:szCs w:val="20"/>
          <w:lang w:val="en-US"/>
        </w:rPr>
        <w:t xml:space="preserve">age 3, </w:t>
      </w:r>
      <w:r w:rsidRPr="0087174C">
        <w:rPr>
          <w:rFonts w:ascii="Verdana" w:hAnsi="Verdana"/>
          <w:sz w:val="20"/>
          <w:szCs w:val="20"/>
          <w:lang w:val="en-US"/>
        </w:rPr>
        <w:t>S</w:t>
      </w:r>
      <w:r w:rsidR="00647DAD" w:rsidRPr="0087174C">
        <w:rPr>
          <w:rFonts w:ascii="Verdana" w:hAnsi="Verdana"/>
          <w:sz w:val="20"/>
          <w:szCs w:val="20"/>
          <w:lang w:val="en-US"/>
        </w:rPr>
        <w:t xml:space="preserve">ection </w:t>
      </w:r>
      <w:r w:rsidR="009968C9">
        <w:rPr>
          <w:rFonts w:ascii="Verdana" w:hAnsi="Verdana"/>
          <w:sz w:val="20"/>
          <w:szCs w:val="20"/>
          <w:lang w:val="en-US"/>
        </w:rPr>
        <w:t>V</w:t>
      </w:r>
      <w:r w:rsidRPr="0087174C">
        <w:rPr>
          <w:rFonts w:ascii="Verdana" w:hAnsi="Verdana"/>
          <w:sz w:val="20"/>
          <w:szCs w:val="20"/>
          <w:lang w:val="en-US"/>
        </w:rPr>
        <w:t xml:space="preserve">: The reference to </w:t>
      </w:r>
      <w:r w:rsidR="00647DAD" w:rsidRPr="0087174C">
        <w:rPr>
          <w:rFonts w:ascii="Verdana" w:hAnsi="Verdana"/>
          <w:sz w:val="20"/>
          <w:szCs w:val="20"/>
          <w:lang w:val="en-US"/>
        </w:rPr>
        <w:t>“617.0834(1)(b)” shall be changed to “617.0834(1)</w:t>
      </w:r>
      <w:r w:rsidRPr="0087174C">
        <w:rPr>
          <w:rFonts w:ascii="Verdana" w:hAnsi="Verdana"/>
          <w:sz w:val="20"/>
          <w:szCs w:val="20"/>
          <w:lang w:val="en-US"/>
        </w:rPr>
        <w:t>.</w:t>
      </w:r>
      <w:r w:rsidR="00647DAD" w:rsidRPr="0087174C">
        <w:rPr>
          <w:rFonts w:ascii="Verdana" w:hAnsi="Verdana"/>
          <w:sz w:val="20"/>
          <w:szCs w:val="20"/>
          <w:lang w:val="en-US"/>
        </w:rPr>
        <w:t>”</w:t>
      </w:r>
    </w:p>
    <w:p w14:paraId="04D30545" w14:textId="4A5F6671" w:rsidR="00D53716" w:rsidRPr="0087174C" w:rsidRDefault="00D53716" w:rsidP="00D53716">
      <w:pPr>
        <w:pStyle w:val="Body"/>
        <w:numPr>
          <w:ilvl w:val="1"/>
          <w:numId w:val="36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Page 4, Article VII, Section 1: Add, “The Foundation shall have at least one meeting per quarter of </w:t>
      </w:r>
      <w:r w:rsidR="00A91093" w:rsidRPr="0087174C">
        <w:rPr>
          <w:rFonts w:ascii="Verdana" w:hAnsi="Verdana"/>
          <w:sz w:val="20"/>
          <w:szCs w:val="20"/>
          <w:lang w:val="en-US"/>
        </w:rPr>
        <w:t>its</w:t>
      </w:r>
      <w:r w:rsidRPr="0087174C">
        <w:rPr>
          <w:rFonts w:ascii="Verdana" w:hAnsi="Verdana"/>
          <w:sz w:val="20"/>
          <w:szCs w:val="20"/>
          <w:lang w:val="en-US"/>
        </w:rPr>
        <w:t xml:space="preserve"> fiscal year.”</w:t>
      </w:r>
    </w:p>
    <w:p w14:paraId="5E2B1484" w14:textId="30117A19" w:rsidR="00D865B9" w:rsidRPr="0087174C" w:rsidRDefault="00D865B9" w:rsidP="00D865B9">
      <w:pPr>
        <w:pStyle w:val="Body"/>
        <w:numPr>
          <w:ilvl w:val="1"/>
          <w:numId w:val="36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Page 4, Article VIII, Section 1: Change, “The executive committee shall develop and submit a proposed annual budget for consideration and approval by the Department and the Board” to “The President or his/her designee shall develop and submit a proposed annual budget for consideration and approval by the Department and the Board.”</w:t>
      </w:r>
    </w:p>
    <w:p w14:paraId="11B8AF26" w14:textId="77777777" w:rsidR="00BB31F9" w:rsidRPr="0087174C" w:rsidRDefault="00BB31F9" w:rsidP="00BE25AF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46778FE7" w14:textId="697696EF" w:rsidR="00C82B74" w:rsidRPr="0087174C" w:rsidRDefault="00C82B74" w:rsidP="00C82B74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OFFICERS</w:t>
      </w:r>
    </w:p>
    <w:p w14:paraId="320700AB" w14:textId="0BE5F80D" w:rsidR="0087174C" w:rsidRPr="005126B0" w:rsidRDefault="00C82B74" w:rsidP="0087174C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</w:t>
      </w:r>
      <w:r w:rsidR="0087174C">
        <w:rPr>
          <w:rFonts w:ascii="Verdana" w:hAnsi="Verdana"/>
          <w:sz w:val="20"/>
          <w:szCs w:val="20"/>
          <w:lang w:val="en-US"/>
        </w:rPr>
        <w:t>request by Tina Vidal-Duart</w:t>
      </w:r>
      <w:r w:rsidRPr="0087174C">
        <w:rPr>
          <w:rFonts w:ascii="Verdana" w:hAnsi="Verdana"/>
          <w:sz w:val="20"/>
          <w:szCs w:val="20"/>
          <w:lang w:val="en-US"/>
        </w:rPr>
        <w:t xml:space="preserve"> </w:t>
      </w:r>
      <w:r w:rsidR="0087174C">
        <w:rPr>
          <w:rFonts w:ascii="Verdana" w:hAnsi="Verdana"/>
          <w:sz w:val="20"/>
          <w:szCs w:val="20"/>
          <w:lang w:val="en-US"/>
        </w:rPr>
        <w:t xml:space="preserve">the selection of officers will occur </w:t>
      </w:r>
      <w:r w:rsidR="005126B0">
        <w:rPr>
          <w:rFonts w:ascii="Verdana" w:hAnsi="Verdana"/>
          <w:sz w:val="20"/>
          <w:szCs w:val="20"/>
          <w:lang w:val="en-US"/>
        </w:rPr>
        <w:t>later</w:t>
      </w:r>
      <w:r w:rsidR="0087174C">
        <w:rPr>
          <w:rFonts w:ascii="Verdana" w:hAnsi="Verdana"/>
          <w:sz w:val="20"/>
          <w:szCs w:val="20"/>
          <w:lang w:val="en-US"/>
        </w:rPr>
        <w:t>.</w:t>
      </w:r>
    </w:p>
    <w:p w14:paraId="1F53330B" w14:textId="77777777" w:rsidR="0087174C" w:rsidRDefault="0087174C" w:rsidP="0087174C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385BB8C1" w14:textId="6F6E3727" w:rsidR="0087174C" w:rsidRPr="0087174C" w:rsidRDefault="0087174C" w:rsidP="0087174C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20.058, FLORIDA STATUTES</w:t>
      </w:r>
    </w:p>
    <w:p w14:paraId="769C60DA" w14:textId="3F09215A" w:rsidR="0087174C" w:rsidRDefault="0087174C" w:rsidP="0087174C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Tina Vidal-Duart, second by </w:t>
      </w:r>
      <w:r>
        <w:rPr>
          <w:rFonts w:ascii="Verdana" w:hAnsi="Verdana"/>
          <w:sz w:val="20"/>
          <w:szCs w:val="20"/>
          <w:lang w:val="en-US"/>
        </w:rPr>
        <w:t>Wendy Nissan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 w:rsidR="005126B0">
        <w:rPr>
          <w:rFonts w:ascii="Verdana" w:hAnsi="Verdana"/>
          <w:sz w:val="20"/>
          <w:szCs w:val="20"/>
          <w:lang w:val="en-US"/>
        </w:rPr>
        <w:t>allow the President to work with the Department and execute</w:t>
      </w:r>
      <w:r w:rsidRPr="0087174C">
        <w:rPr>
          <w:rFonts w:ascii="Verdana" w:hAnsi="Verdana"/>
          <w:sz w:val="20"/>
          <w:szCs w:val="20"/>
          <w:lang w:val="en-US"/>
        </w:rPr>
        <w:t xml:space="preserve"> the </w:t>
      </w:r>
      <w:r w:rsidR="005126B0">
        <w:rPr>
          <w:rFonts w:ascii="Verdana" w:hAnsi="Verdana"/>
          <w:sz w:val="20"/>
          <w:szCs w:val="20"/>
          <w:lang w:val="en-US"/>
        </w:rPr>
        <w:t>contract between the Department and the Foundation.</w:t>
      </w:r>
    </w:p>
    <w:p w14:paraId="3ECAAA13" w14:textId="4DDA70E2" w:rsidR="00CC66C0" w:rsidRDefault="00CC66C0" w:rsidP="00CC66C0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Tina Vidal-Duart, second by </w:t>
      </w:r>
      <w:r>
        <w:rPr>
          <w:rFonts w:ascii="Verdana" w:hAnsi="Verdana"/>
          <w:sz w:val="20"/>
          <w:szCs w:val="20"/>
          <w:lang w:val="en-US"/>
        </w:rPr>
        <w:t>Wendy Nissan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>
        <w:rPr>
          <w:rFonts w:ascii="Verdana" w:hAnsi="Verdana"/>
          <w:sz w:val="20"/>
          <w:szCs w:val="20"/>
          <w:lang w:val="en-US"/>
        </w:rPr>
        <w:t>adopt and file the IRS Form 990.</w:t>
      </w:r>
    </w:p>
    <w:p w14:paraId="62B2D59F" w14:textId="2F3E62F7" w:rsidR="00CC66C0" w:rsidRDefault="00CC66C0" w:rsidP="00CC66C0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Tina Vidal-Duart, second by </w:t>
      </w:r>
      <w:r>
        <w:rPr>
          <w:rFonts w:ascii="Verdana" w:hAnsi="Verdana"/>
          <w:sz w:val="20"/>
          <w:szCs w:val="20"/>
          <w:lang w:val="en-US"/>
        </w:rPr>
        <w:t>Stephanie White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>
        <w:rPr>
          <w:rFonts w:ascii="Verdana" w:hAnsi="Verdana"/>
          <w:sz w:val="20"/>
          <w:szCs w:val="20"/>
          <w:lang w:val="en-US"/>
        </w:rPr>
        <w:t>authorize the President to sign and submit the required attestation form regarding investments.</w:t>
      </w:r>
    </w:p>
    <w:p w14:paraId="26E75346" w14:textId="712C582D" w:rsidR="00CC66C0" w:rsidRDefault="00CC66C0" w:rsidP="00CC66C0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</w:t>
      </w:r>
      <w:r>
        <w:rPr>
          <w:rFonts w:ascii="Verdana" w:hAnsi="Verdana"/>
          <w:sz w:val="20"/>
          <w:szCs w:val="20"/>
          <w:lang w:val="en-US"/>
        </w:rPr>
        <w:t>Fatima Perez</w:t>
      </w:r>
      <w:r w:rsidRPr="0087174C">
        <w:rPr>
          <w:rFonts w:ascii="Verdana" w:hAnsi="Verdana"/>
          <w:sz w:val="20"/>
          <w:szCs w:val="20"/>
          <w:lang w:val="en-US"/>
        </w:rPr>
        <w:t xml:space="preserve">, second by </w:t>
      </w:r>
      <w:r>
        <w:rPr>
          <w:rFonts w:ascii="Verdana" w:hAnsi="Verdana"/>
          <w:sz w:val="20"/>
          <w:szCs w:val="20"/>
          <w:lang w:val="en-US"/>
        </w:rPr>
        <w:t>Wendy Nissan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>
        <w:rPr>
          <w:rFonts w:ascii="Verdana" w:hAnsi="Verdana"/>
          <w:sz w:val="20"/>
          <w:szCs w:val="20"/>
          <w:lang w:val="en-US"/>
        </w:rPr>
        <w:t>adopt a code of ethics.</w:t>
      </w:r>
    </w:p>
    <w:p w14:paraId="1F371D63" w14:textId="7573EF3B" w:rsidR="00CC66C0" w:rsidRDefault="00CC66C0" w:rsidP="00CC66C0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</w:t>
      </w:r>
      <w:r>
        <w:rPr>
          <w:rFonts w:ascii="Verdana" w:hAnsi="Verdana"/>
          <w:sz w:val="20"/>
          <w:szCs w:val="20"/>
          <w:lang w:val="en-US"/>
        </w:rPr>
        <w:t>Fatima Perez</w:t>
      </w:r>
      <w:r w:rsidRPr="0087174C">
        <w:rPr>
          <w:rFonts w:ascii="Verdana" w:hAnsi="Verdana"/>
          <w:sz w:val="20"/>
          <w:szCs w:val="20"/>
          <w:lang w:val="en-US"/>
        </w:rPr>
        <w:t xml:space="preserve">, second by </w:t>
      </w:r>
      <w:r>
        <w:rPr>
          <w:rFonts w:ascii="Verdana" w:hAnsi="Verdana"/>
          <w:sz w:val="20"/>
          <w:szCs w:val="20"/>
          <w:lang w:val="en-US"/>
        </w:rPr>
        <w:t>Wendy Nissan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>
        <w:rPr>
          <w:rFonts w:ascii="Verdana" w:hAnsi="Verdana"/>
          <w:sz w:val="20"/>
          <w:szCs w:val="20"/>
          <w:lang w:val="en-US"/>
        </w:rPr>
        <w:t xml:space="preserve">submit an overview and responses to the requirements outline in paragraphs (a) – (g) in the </w:t>
      </w:r>
      <w:proofErr w:type="gramStart"/>
      <w:r>
        <w:rPr>
          <w:rFonts w:ascii="Verdana" w:hAnsi="Verdana"/>
          <w:sz w:val="20"/>
          <w:szCs w:val="20"/>
          <w:lang w:val="en-US"/>
        </w:rPr>
        <w:t>above mentioned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statute.</w:t>
      </w:r>
    </w:p>
    <w:p w14:paraId="1DDA1576" w14:textId="77777777" w:rsidR="00F03829" w:rsidRDefault="00F03829" w:rsidP="00F03829">
      <w:pPr>
        <w:pStyle w:val="Body"/>
        <w:spacing w:line="240" w:lineRule="auto"/>
        <w:ind w:left="720"/>
        <w:rPr>
          <w:rFonts w:ascii="Verdana" w:hAnsi="Verdana"/>
          <w:sz w:val="20"/>
          <w:szCs w:val="20"/>
          <w:lang w:val="en-US"/>
        </w:rPr>
      </w:pPr>
    </w:p>
    <w:p w14:paraId="15B2C9E6" w14:textId="3B3D8972" w:rsidR="00F03829" w:rsidRPr="00F03829" w:rsidRDefault="00F03829" w:rsidP="00F03829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COUNSEL</w:t>
      </w:r>
    </w:p>
    <w:p w14:paraId="55BB1789" w14:textId="138F0B2B" w:rsidR="00F03829" w:rsidRDefault="00F03829" w:rsidP="00F03829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F03829">
        <w:rPr>
          <w:rFonts w:ascii="Verdana" w:hAnsi="Verdana"/>
          <w:sz w:val="20"/>
          <w:szCs w:val="20"/>
          <w:lang w:val="en-US"/>
        </w:rPr>
        <w:t>Upon motion by Tina Vidal-Duart, second by Wendy Nissan, vote carried to accept the resignation of the Holtzman Vogel law firm.</w:t>
      </w:r>
    </w:p>
    <w:p w14:paraId="29666A59" w14:textId="04B73E61" w:rsidR="00F03829" w:rsidRDefault="00F03829" w:rsidP="00F03829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Presentation of the Sunshine Law and Public Records Laws from counsel.</w:t>
      </w:r>
    </w:p>
    <w:p w14:paraId="1B455B7C" w14:textId="77777777" w:rsidR="00F03829" w:rsidRDefault="00F03829" w:rsidP="00F03829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6D1F03CA" w14:textId="77777777" w:rsidR="00F03829" w:rsidRPr="0087174C" w:rsidRDefault="00F03829" w:rsidP="00F03829">
      <w:pPr>
        <w:pStyle w:val="Body"/>
        <w:widowControl w:val="0"/>
        <w:spacing w:line="240" w:lineRule="auto"/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PUBLIC COMMENT POLICY</w:t>
      </w:r>
    </w:p>
    <w:p w14:paraId="1CAC2309" w14:textId="77777777" w:rsidR="00F03829" w:rsidRDefault="00F03829" w:rsidP="00F03829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0F8D0F85" w14:textId="40AE0360" w:rsidR="00F03829" w:rsidRDefault="00F03829" w:rsidP="00F03829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>Upon motion by Tina Vidal-Duart, second by Fatima Perez, vote carried to require public comment be related to an agenda item at future board meetings.</w:t>
      </w:r>
    </w:p>
    <w:p w14:paraId="4297C8BA" w14:textId="77777777" w:rsidR="00E039D9" w:rsidRDefault="00E039D9" w:rsidP="00E039D9">
      <w:pPr>
        <w:pStyle w:val="Body"/>
        <w:widowControl w:val="0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5B85A7AE" w14:textId="12487B58" w:rsidR="00E039D9" w:rsidRPr="00E039D9" w:rsidRDefault="00E039D9" w:rsidP="00E039D9">
      <w:pPr>
        <w:pStyle w:val="Body"/>
        <w:widowControl w:val="0"/>
        <w:spacing w:line="240" w:lineRule="auto"/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ADJOURNMENT</w:t>
      </w:r>
    </w:p>
    <w:p w14:paraId="1BA3C344" w14:textId="1910AE61" w:rsidR="006D1268" w:rsidRPr="00E039D9" w:rsidRDefault="00940EB8" w:rsidP="00E039D9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E039D9">
        <w:rPr>
          <w:rFonts w:ascii="Verdana" w:hAnsi="Verdana"/>
          <w:sz w:val="20"/>
          <w:szCs w:val="20"/>
          <w:lang w:val="en-US"/>
        </w:rPr>
        <w:t xml:space="preserve">There being no further business to be considered, </w:t>
      </w:r>
      <w:r w:rsidR="00F03829" w:rsidRPr="00E039D9">
        <w:rPr>
          <w:rFonts w:ascii="Verdana" w:hAnsi="Verdana"/>
          <w:sz w:val="20"/>
          <w:szCs w:val="20"/>
          <w:lang w:val="en-US"/>
        </w:rPr>
        <w:t>President Hay</w:t>
      </w:r>
      <w:r w:rsidRPr="00E039D9">
        <w:rPr>
          <w:rFonts w:ascii="Verdana" w:hAnsi="Verdana"/>
          <w:sz w:val="20"/>
          <w:szCs w:val="20"/>
          <w:lang w:val="en-US"/>
        </w:rPr>
        <w:t xml:space="preserve"> adjourned the meeting at </w:t>
      </w:r>
      <w:r w:rsidR="00F03829" w:rsidRPr="00E039D9">
        <w:rPr>
          <w:rFonts w:ascii="Verdana" w:hAnsi="Verdana"/>
          <w:sz w:val="20"/>
          <w:szCs w:val="20"/>
          <w:lang w:val="en-US"/>
        </w:rPr>
        <w:t>4:00</w:t>
      </w:r>
      <w:r w:rsidR="00B2416C" w:rsidRPr="00E039D9">
        <w:rPr>
          <w:rFonts w:ascii="Verdana" w:hAnsi="Verdana"/>
          <w:sz w:val="20"/>
          <w:szCs w:val="20"/>
          <w:lang w:val="en-US"/>
        </w:rPr>
        <w:t xml:space="preserve"> </w:t>
      </w:r>
      <w:r w:rsidRPr="00E039D9">
        <w:rPr>
          <w:rFonts w:ascii="Verdana" w:hAnsi="Verdana"/>
          <w:sz w:val="20"/>
          <w:szCs w:val="20"/>
          <w:lang w:val="en-US"/>
        </w:rPr>
        <w:t xml:space="preserve">p.m. </w:t>
      </w:r>
    </w:p>
    <w:p w14:paraId="3E8F1B23" w14:textId="77777777" w:rsidR="00A36D0F" w:rsidRPr="0087174C" w:rsidRDefault="00A36D0F">
      <w:pPr>
        <w:pStyle w:val="Body"/>
        <w:widowControl w:val="0"/>
        <w:spacing w:line="240" w:lineRule="auto"/>
        <w:jc w:val="right"/>
        <w:rPr>
          <w:rFonts w:ascii="Verdana" w:hAnsi="Verdana"/>
          <w:sz w:val="20"/>
          <w:szCs w:val="20"/>
          <w:lang w:val="en-US"/>
        </w:rPr>
      </w:pPr>
    </w:p>
    <w:p w14:paraId="72F83ADB" w14:textId="77777777" w:rsidR="00A36D0F" w:rsidRPr="0087174C" w:rsidRDefault="00A36D0F">
      <w:pPr>
        <w:pStyle w:val="Body"/>
        <w:widowControl w:val="0"/>
        <w:spacing w:line="240" w:lineRule="auto"/>
        <w:jc w:val="right"/>
        <w:rPr>
          <w:rFonts w:ascii="Verdana" w:hAnsi="Verdana"/>
          <w:sz w:val="20"/>
          <w:szCs w:val="20"/>
          <w:lang w:val="en-US"/>
        </w:rPr>
      </w:pPr>
    </w:p>
    <w:p w14:paraId="44B851C6" w14:textId="77777777" w:rsidR="00E77B28" w:rsidRPr="0087174C" w:rsidRDefault="00E77B28">
      <w:pPr>
        <w:pStyle w:val="Body"/>
        <w:widowControl w:val="0"/>
        <w:spacing w:line="240" w:lineRule="auto"/>
        <w:jc w:val="right"/>
        <w:rPr>
          <w:rFonts w:ascii="Verdana" w:hAnsi="Verdana"/>
          <w:sz w:val="20"/>
          <w:szCs w:val="20"/>
          <w:lang w:val="en-US"/>
        </w:rPr>
      </w:pPr>
    </w:p>
    <w:p w14:paraId="085A55FE" w14:textId="11B4576B" w:rsidR="006D1268" w:rsidRPr="0087174C" w:rsidRDefault="00940EB8">
      <w:pPr>
        <w:pStyle w:val="Body"/>
        <w:widowControl w:val="0"/>
        <w:spacing w:line="240" w:lineRule="auto"/>
        <w:jc w:val="right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(Digitally signed </w:t>
      </w:r>
      <w:proofErr w:type="gramStart"/>
      <w:r w:rsidRPr="0087174C">
        <w:rPr>
          <w:rFonts w:ascii="Verdana" w:hAnsi="Verdana"/>
          <w:sz w:val="20"/>
          <w:szCs w:val="20"/>
          <w:lang w:val="en-US"/>
        </w:rPr>
        <w:t>on</w:t>
      </w:r>
      <w:r w:rsidR="00525924" w:rsidRPr="0087174C">
        <w:rPr>
          <w:rFonts w:ascii="Verdana" w:hAnsi="Verdana"/>
          <w:sz w:val="20"/>
          <w:szCs w:val="20"/>
          <w:lang w:val="en-US"/>
        </w:rPr>
        <w:t xml:space="preserve"> </w:t>
      </w:r>
      <w:r w:rsidRPr="0087174C">
        <w:rPr>
          <w:rFonts w:ascii="Verdana" w:hAnsi="Verdana"/>
          <w:sz w:val="20"/>
          <w:szCs w:val="20"/>
          <w:lang w:val="en-US"/>
        </w:rPr>
        <w:t>,</w:t>
      </w:r>
      <w:proofErr w:type="gramEnd"/>
      <w:r w:rsidRPr="0087174C">
        <w:rPr>
          <w:rFonts w:ascii="Verdana" w:hAnsi="Verdana"/>
          <w:sz w:val="20"/>
          <w:szCs w:val="20"/>
          <w:lang w:val="en-US"/>
        </w:rPr>
        <w:t xml:space="preserve"> </w:t>
      </w:r>
      <w:r w:rsidR="00F33355" w:rsidRPr="0087174C">
        <w:rPr>
          <w:rFonts w:ascii="Verdana" w:hAnsi="Verdana"/>
          <w:sz w:val="20"/>
          <w:szCs w:val="20"/>
          <w:lang w:val="en-US"/>
        </w:rPr>
        <w:t>202</w:t>
      </w:r>
      <w:r w:rsidR="00BE09B6" w:rsidRPr="0087174C">
        <w:rPr>
          <w:rFonts w:ascii="Verdana" w:hAnsi="Verdana"/>
          <w:sz w:val="20"/>
          <w:szCs w:val="20"/>
          <w:lang w:val="en-US"/>
        </w:rPr>
        <w:t>5</w:t>
      </w:r>
      <w:r w:rsidRPr="0087174C">
        <w:rPr>
          <w:rFonts w:ascii="Verdana" w:hAnsi="Verdana"/>
          <w:sz w:val="20"/>
          <w:szCs w:val="20"/>
          <w:lang w:val="en-US"/>
        </w:rPr>
        <w:t>)</w:t>
      </w:r>
    </w:p>
    <w:p w14:paraId="0CA1A74D" w14:textId="77777777" w:rsidR="006D1268" w:rsidRPr="0087174C" w:rsidRDefault="006D1268">
      <w:pPr>
        <w:pStyle w:val="Body"/>
        <w:widowControl w:val="0"/>
        <w:spacing w:line="240" w:lineRule="auto"/>
        <w:jc w:val="right"/>
        <w:rPr>
          <w:rFonts w:ascii="Verdana" w:eastAsia="Arial" w:hAnsi="Verdana" w:cs="Arial"/>
          <w:sz w:val="20"/>
          <w:szCs w:val="20"/>
          <w:lang w:val="en-US"/>
        </w:rPr>
      </w:pPr>
    </w:p>
    <w:p w14:paraId="309BE707" w14:textId="77777777" w:rsidR="006D1268" w:rsidRPr="0087174C" w:rsidRDefault="006D1268">
      <w:pPr>
        <w:pStyle w:val="Body"/>
        <w:widowControl w:val="0"/>
        <w:spacing w:line="240" w:lineRule="auto"/>
        <w:jc w:val="right"/>
        <w:rPr>
          <w:rFonts w:ascii="Verdana" w:eastAsia="Arial" w:hAnsi="Verdana" w:cs="Arial"/>
          <w:sz w:val="20"/>
          <w:szCs w:val="20"/>
          <w:lang w:val="en-US"/>
        </w:rPr>
      </w:pPr>
    </w:p>
    <w:p w14:paraId="186E1A3F" w14:textId="61A73645" w:rsidR="006D1268" w:rsidRPr="0087174C" w:rsidRDefault="00940EB8" w:rsidP="00BE09B6">
      <w:pPr>
        <w:pStyle w:val="Body"/>
        <w:widowControl w:val="0"/>
        <w:tabs>
          <w:tab w:val="decimal" w:pos="384"/>
          <w:tab w:val="decimal" w:pos="432"/>
          <w:tab w:val="left" w:pos="672"/>
          <w:tab w:val="left" w:pos="864"/>
          <w:tab w:val="left" w:pos="1056"/>
          <w:tab w:val="left" w:pos="1440"/>
          <w:tab w:val="left" w:pos="2016"/>
          <w:tab w:val="left" w:pos="2880"/>
          <w:tab w:val="left" w:pos="5785"/>
        </w:tabs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BE09B6" w:rsidRPr="0087174C">
        <w:rPr>
          <w:rFonts w:ascii="Verdana" w:hAnsi="Verdana"/>
          <w:sz w:val="20"/>
          <w:szCs w:val="20"/>
          <w:lang w:val="en-US"/>
        </w:rPr>
        <w:t>__________________________</w:t>
      </w:r>
      <w:r w:rsidR="00BE09B6" w:rsidRPr="0087174C">
        <w:rPr>
          <w:rFonts w:ascii="Verdana" w:hAnsi="Verdana"/>
          <w:sz w:val="20"/>
          <w:szCs w:val="20"/>
          <w:lang w:val="en-US"/>
        </w:rPr>
        <w:tab/>
      </w:r>
    </w:p>
    <w:p w14:paraId="52F1A9FE" w14:textId="13BD2A61" w:rsidR="006D1268" w:rsidRPr="0087174C" w:rsidRDefault="00E039D9">
      <w:pPr>
        <w:pStyle w:val="Body"/>
        <w:widowControl w:val="0"/>
        <w:tabs>
          <w:tab w:val="decimal" w:pos="384"/>
          <w:tab w:val="decimal" w:pos="432"/>
          <w:tab w:val="left" w:pos="672"/>
          <w:tab w:val="left" w:pos="864"/>
          <w:tab w:val="left" w:pos="1056"/>
          <w:tab w:val="left" w:pos="1440"/>
          <w:tab w:val="left" w:pos="2016"/>
          <w:tab w:val="left" w:pos="2880"/>
        </w:tabs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Josh Hay</w:t>
      </w:r>
      <w:r w:rsidR="00AA4CD1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</w:p>
    <w:p w14:paraId="1C135D93" w14:textId="0AEA6CFF" w:rsidR="006D1268" w:rsidRPr="0087174C" w:rsidRDefault="00E039D9">
      <w:pPr>
        <w:pStyle w:val="Body"/>
        <w:widowControl w:val="0"/>
        <w:tabs>
          <w:tab w:val="decimal" w:pos="384"/>
          <w:tab w:val="decimal" w:pos="432"/>
          <w:tab w:val="left" w:pos="672"/>
          <w:tab w:val="left" w:pos="864"/>
          <w:tab w:val="left" w:pos="1056"/>
          <w:tab w:val="left" w:pos="1440"/>
          <w:tab w:val="left" w:pos="2016"/>
          <w:tab w:val="left" w:pos="2880"/>
        </w:tabs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President</w:t>
      </w:r>
    </w:p>
    <w:sectPr w:rsidR="006D1268" w:rsidRPr="0087174C">
      <w:headerReference w:type="default" r:id="rId14"/>
      <w:headerReference w:type="first" r:id="rId15"/>
      <w:pgSz w:w="12240" w:h="15840"/>
      <w:pgMar w:top="1152" w:right="1080" w:bottom="1152" w:left="1440" w:header="720" w:footer="720" w:gutter="0"/>
      <w:pgNumType w:start="668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6A91" w14:textId="77777777" w:rsidR="00D655E5" w:rsidRPr="0087174C" w:rsidRDefault="00D655E5">
      <w:r w:rsidRPr="0087174C">
        <w:separator/>
      </w:r>
    </w:p>
  </w:endnote>
  <w:endnote w:type="continuationSeparator" w:id="0">
    <w:p w14:paraId="505184F2" w14:textId="77777777" w:rsidR="00D655E5" w:rsidRPr="0087174C" w:rsidRDefault="00D655E5">
      <w:r w:rsidRPr="008717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1B80" w14:textId="77777777" w:rsidR="00D655E5" w:rsidRPr="0087174C" w:rsidRDefault="00D655E5">
      <w:r w:rsidRPr="0087174C">
        <w:separator/>
      </w:r>
    </w:p>
  </w:footnote>
  <w:footnote w:type="continuationSeparator" w:id="0">
    <w:p w14:paraId="09C9B0AE" w14:textId="77777777" w:rsidR="00D655E5" w:rsidRPr="0087174C" w:rsidRDefault="00D655E5">
      <w:r w:rsidRPr="008717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7F3D" w14:textId="71AEA17F" w:rsidR="006D1268" w:rsidRPr="0087174C" w:rsidRDefault="009B3694">
    <w:pPr>
      <w:pStyle w:val="Header"/>
      <w:jc w:val="center"/>
    </w:pPr>
    <w:r w:rsidRPr="0087174C">
      <w:rPr>
        <w:rFonts w:ascii="Arial" w:hAnsi="Arial"/>
        <w:caps/>
        <w:sz w:val="16"/>
        <w:szCs w:val="16"/>
      </w:rPr>
      <w:t xml:space="preserve">DRAFT </w:t>
    </w:r>
    <w:r w:rsidR="00940EB8" w:rsidRPr="0087174C">
      <w:rPr>
        <w:rFonts w:ascii="Arial" w:hAnsi="Arial"/>
        <w:caps/>
        <w:sz w:val="16"/>
        <w:szCs w:val="16"/>
      </w:rPr>
      <w:t xml:space="preserve">Minutes of THE </w:t>
    </w:r>
    <w:r w:rsidR="00782B91" w:rsidRPr="0087174C">
      <w:rPr>
        <w:rFonts w:ascii="Arial" w:hAnsi="Arial"/>
        <w:caps/>
        <w:sz w:val="16"/>
        <w:szCs w:val="16"/>
      </w:rPr>
      <w:t>APRIL</w:t>
    </w:r>
    <w:r w:rsidR="005940F5" w:rsidRPr="0087174C">
      <w:rPr>
        <w:rFonts w:ascii="Arial" w:hAnsi="Arial"/>
        <w:caps/>
        <w:sz w:val="16"/>
        <w:szCs w:val="16"/>
      </w:rPr>
      <w:t xml:space="preserve"> </w:t>
    </w:r>
    <w:r w:rsidR="00935BC7" w:rsidRPr="0087174C">
      <w:rPr>
        <w:rFonts w:ascii="Arial" w:hAnsi="Arial"/>
        <w:caps/>
        <w:sz w:val="16"/>
        <w:szCs w:val="16"/>
      </w:rPr>
      <w:t>1</w:t>
    </w:r>
    <w:r w:rsidR="00044FB3" w:rsidRPr="0087174C">
      <w:rPr>
        <w:rFonts w:ascii="Arial" w:hAnsi="Arial"/>
        <w:caps/>
        <w:sz w:val="16"/>
        <w:szCs w:val="16"/>
      </w:rPr>
      <w:t>7</w:t>
    </w:r>
    <w:r w:rsidR="00940EB8" w:rsidRPr="0087174C">
      <w:rPr>
        <w:rFonts w:ascii="Arial" w:hAnsi="Arial"/>
        <w:caps/>
        <w:sz w:val="16"/>
        <w:szCs w:val="16"/>
      </w:rPr>
      <w:t>, 202</w:t>
    </w:r>
    <w:r w:rsidR="006762CD" w:rsidRPr="0087174C">
      <w:rPr>
        <w:rFonts w:ascii="Arial" w:hAnsi="Arial"/>
        <w:caps/>
        <w:sz w:val="16"/>
        <w:szCs w:val="16"/>
      </w:rPr>
      <w:t>5</w:t>
    </w:r>
    <w:r w:rsidR="00940EB8" w:rsidRPr="0087174C">
      <w:rPr>
        <w:rFonts w:ascii="Arial" w:hAnsi="Arial"/>
        <w:caps/>
        <w:sz w:val="16"/>
        <w:szCs w:val="16"/>
      </w:rPr>
      <w:t xml:space="preserve">, Meeting of </w:t>
    </w:r>
    <w:r w:rsidR="00044FB3" w:rsidRPr="0087174C">
      <w:rPr>
        <w:rFonts w:ascii="Arial" w:hAnsi="Arial"/>
        <w:caps/>
        <w:sz w:val="16"/>
        <w:szCs w:val="16"/>
      </w:rPr>
      <w:t>HOPE FLORIDA FOUNDATION, INC.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AF77" w14:textId="726486EC" w:rsidR="00940EB8" w:rsidRPr="0087174C" w:rsidRDefault="005E684F" w:rsidP="00940EB8">
    <w:pPr>
      <w:pStyle w:val="Header"/>
      <w:jc w:val="center"/>
      <w:rPr>
        <w:color w:val="FF0000"/>
      </w:rPr>
    </w:pPr>
    <w:r w:rsidRPr="0087174C">
      <w:rPr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1E2"/>
    <w:multiLevelType w:val="hybridMultilevel"/>
    <w:tmpl w:val="440274F0"/>
    <w:lvl w:ilvl="0" w:tplc="F5F44E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7BCB"/>
    <w:multiLevelType w:val="hybridMultilevel"/>
    <w:tmpl w:val="E38ADF0E"/>
    <w:lvl w:ilvl="0" w:tplc="CB0E4F1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6FC"/>
    <w:multiLevelType w:val="hybridMultilevel"/>
    <w:tmpl w:val="C42699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941"/>
    <w:multiLevelType w:val="hybridMultilevel"/>
    <w:tmpl w:val="EF4CE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AC6"/>
    <w:multiLevelType w:val="hybridMultilevel"/>
    <w:tmpl w:val="407EA472"/>
    <w:lvl w:ilvl="0" w:tplc="354ABC0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946"/>
    <w:multiLevelType w:val="hybridMultilevel"/>
    <w:tmpl w:val="9A762EBA"/>
    <w:numStyleLink w:val="ImportedStyle1"/>
  </w:abstractNum>
  <w:abstractNum w:abstractNumId="6" w15:restartNumberingAfterBreak="0">
    <w:nsid w:val="20C3192C"/>
    <w:multiLevelType w:val="hybridMultilevel"/>
    <w:tmpl w:val="12B651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D4D98"/>
    <w:multiLevelType w:val="hybridMultilevel"/>
    <w:tmpl w:val="90BACE06"/>
    <w:lvl w:ilvl="0" w:tplc="D41CB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7335E"/>
    <w:multiLevelType w:val="hybridMultilevel"/>
    <w:tmpl w:val="A5AC6784"/>
    <w:styleLink w:val="ImportedStyle3"/>
    <w:lvl w:ilvl="0" w:tplc="C3CCE90E">
      <w:start w:val="1"/>
      <w:numFmt w:val="lowerRoman"/>
      <w:lvlText w:val="%1."/>
      <w:lvlJc w:val="left"/>
      <w:pPr>
        <w:ind w:left="288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86A9A">
      <w:start w:val="1"/>
      <w:numFmt w:val="lowerLetter"/>
      <w:lvlText w:val="%2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C66B0">
      <w:start w:val="1"/>
      <w:numFmt w:val="lowerRoman"/>
      <w:lvlText w:val="%3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07E98">
      <w:start w:val="1"/>
      <w:numFmt w:val="decimal"/>
      <w:lvlText w:val="%4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2F86E">
      <w:start w:val="1"/>
      <w:numFmt w:val="lowerLetter"/>
      <w:lvlText w:val="%5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88798">
      <w:start w:val="1"/>
      <w:numFmt w:val="lowerRoman"/>
      <w:lvlText w:val="%6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A6024">
      <w:start w:val="1"/>
      <w:numFmt w:val="decimal"/>
      <w:lvlText w:val="%7."/>
      <w:lvlJc w:val="left"/>
      <w:pPr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E9A54">
      <w:start w:val="1"/>
      <w:numFmt w:val="lowerLetter"/>
      <w:lvlText w:val="%8."/>
      <w:lvlJc w:val="left"/>
      <w:pPr>
        <w:ind w:left="7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DEC1A2">
      <w:start w:val="1"/>
      <w:numFmt w:val="lowerRoman"/>
      <w:lvlText w:val="%9."/>
      <w:lvlJc w:val="left"/>
      <w:pPr>
        <w:ind w:left="86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4D4F2E"/>
    <w:multiLevelType w:val="hybridMultilevel"/>
    <w:tmpl w:val="CC7AE4F4"/>
    <w:styleLink w:val="ImportedStyle5"/>
    <w:lvl w:ilvl="0" w:tplc="FC2837A0">
      <w:start w:val="1"/>
      <w:numFmt w:val="upperLetter"/>
      <w:lvlText w:val="%1."/>
      <w:lvlJc w:val="left"/>
      <w:pPr>
        <w:tabs>
          <w:tab w:val="num" w:pos="1440"/>
        </w:tabs>
        <w:ind w:left="36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22398">
      <w:start w:val="1"/>
      <w:numFmt w:val="lowerLetter"/>
      <w:lvlText w:val="%2."/>
      <w:lvlJc w:val="left"/>
      <w:pPr>
        <w:tabs>
          <w:tab w:val="num" w:pos="1710"/>
        </w:tabs>
        <w:ind w:left="63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EE56E">
      <w:start w:val="1"/>
      <w:numFmt w:val="lowerRoman"/>
      <w:lvlText w:val="%3."/>
      <w:lvlJc w:val="left"/>
      <w:pPr>
        <w:tabs>
          <w:tab w:val="num" w:pos="2430"/>
        </w:tabs>
        <w:ind w:left="135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1CDDCE">
      <w:start w:val="1"/>
      <w:numFmt w:val="decimal"/>
      <w:lvlText w:val="%4."/>
      <w:lvlJc w:val="left"/>
      <w:pPr>
        <w:tabs>
          <w:tab w:val="num" w:pos="3150"/>
        </w:tabs>
        <w:ind w:left="207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0831E">
      <w:start w:val="1"/>
      <w:numFmt w:val="lowerLetter"/>
      <w:lvlText w:val="%5."/>
      <w:lvlJc w:val="left"/>
      <w:pPr>
        <w:tabs>
          <w:tab w:val="num" w:pos="3870"/>
        </w:tabs>
        <w:ind w:left="279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C93D2">
      <w:start w:val="1"/>
      <w:numFmt w:val="lowerRoman"/>
      <w:lvlText w:val="%6."/>
      <w:lvlJc w:val="left"/>
      <w:pPr>
        <w:tabs>
          <w:tab w:val="num" w:pos="4590"/>
        </w:tabs>
        <w:ind w:left="351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A03BE">
      <w:start w:val="1"/>
      <w:numFmt w:val="decimal"/>
      <w:lvlText w:val="%7."/>
      <w:lvlJc w:val="left"/>
      <w:pPr>
        <w:tabs>
          <w:tab w:val="num" w:pos="5310"/>
        </w:tabs>
        <w:ind w:left="423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4DCD6">
      <w:start w:val="1"/>
      <w:numFmt w:val="lowerLetter"/>
      <w:lvlText w:val="%8."/>
      <w:lvlJc w:val="left"/>
      <w:pPr>
        <w:tabs>
          <w:tab w:val="num" w:pos="6030"/>
        </w:tabs>
        <w:ind w:left="495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2262A">
      <w:start w:val="1"/>
      <w:numFmt w:val="lowerRoman"/>
      <w:lvlText w:val="%9."/>
      <w:lvlJc w:val="left"/>
      <w:pPr>
        <w:tabs>
          <w:tab w:val="num" w:pos="6750"/>
        </w:tabs>
        <w:ind w:left="567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CA1E17"/>
    <w:multiLevelType w:val="hybridMultilevel"/>
    <w:tmpl w:val="11D0A3E2"/>
    <w:lvl w:ilvl="0" w:tplc="622C99C0">
      <w:start w:val="5"/>
      <w:numFmt w:val="decimal"/>
      <w:lvlText w:val="%1."/>
      <w:lvlJc w:val="left"/>
      <w:pPr>
        <w:tabs>
          <w:tab w:val="num" w:pos="1350"/>
        </w:tabs>
        <w:ind w:left="630" w:firstLine="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0E3E"/>
    <w:multiLevelType w:val="hybridMultilevel"/>
    <w:tmpl w:val="12B651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6928"/>
    <w:multiLevelType w:val="hybridMultilevel"/>
    <w:tmpl w:val="F2C86AFA"/>
    <w:lvl w:ilvl="0" w:tplc="60AC1D40">
      <w:start w:val="9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002F4"/>
    <w:multiLevelType w:val="hybridMultilevel"/>
    <w:tmpl w:val="CF0EDCC2"/>
    <w:lvl w:ilvl="0" w:tplc="13C847C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9109D"/>
    <w:multiLevelType w:val="hybridMultilevel"/>
    <w:tmpl w:val="0AF0085E"/>
    <w:lvl w:ilvl="0" w:tplc="3A26330E">
      <w:start w:val="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31880"/>
    <w:multiLevelType w:val="hybridMultilevel"/>
    <w:tmpl w:val="3094E77C"/>
    <w:lvl w:ilvl="0" w:tplc="9E62BC3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01DAE"/>
    <w:multiLevelType w:val="hybridMultilevel"/>
    <w:tmpl w:val="70782342"/>
    <w:numStyleLink w:val="ImportedStyle2"/>
  </w:abstractNum>
  <w:abstractNum w:abstractNumId="17" w15:restartNumberingAfterBreak="0">
    <w:nsid w:val="412F62BE"/>
    <w:multiLevelType w:val="hybridMultilevel"/>
    <w:tmpl w:val="C90C4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B7308"/>
    <w:multiLevelType w:val="hybridMultilevel"/>
    <w:tmpl w:val="9A762EBA"/>
    <w:styleLink w:val="ImportedStyle1"/>
    <w:lvl w:ilvl="0" w:tplc="016852F8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EBEDA">
      <w:start w:val="1"/>
      <w:numFmt w:val="lowerRoman"/>
      <w:suff w:val="nothing"/>
      <w:lvlText w:val="%2."/>
      <w:lvlJc w:val="left"/>
      <w:pPr>
        <w:ind w:left="108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60D90">
      <w:start w:val="1"/>
      <w:numFmt w:val="lowerRoman"/>
      <w:lvlText w:val="%3."/>
      <w:lvlJc w:val="left"/>
      <w:pPr>
        <w:tabs>
          <w:tab w:val="num" w:pos="2160"/>
        </w:tabs>
        <w:ind w:left="144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85E90">
      <w:start w:val="1"/>
      <w:numFmt w:val="decimal"/>
      <w:lvlText w:val="%4."/>
      <w:lvlJc w:val="left"/>
      <w:pPr>
        <w:tabs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2FC6C">
      <w:start w:val="1"/>
      <w:numFmt w:val="lowerLetter"/>
      <w:lvlText w:val="%5.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0A7A8A">
      <w:start w:val="1"/>
      <w:numFmt w:val="lowerRoman"/>
      <w:lvlText w:val="%6."/>
      <w:lvlJc w:val="left"/>
      <w:pPr>
        <w:tabs>
          <w:tab w:val="num" w:pos="4320"/>
        </w:tabs>
        <w:ind w:left="360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EC4DC">
      <w:start w:val="1"/>
      <w:numFmt w:val="decimal"/>
      <w:lvlText w:val="%7."/>
      <w:lvlJc w:val="left"/>
      <w:pPr>
        <w:tabs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68106">
      <w:start w:val="1"/>
      <w:numFmt w:val="lowerLetter"/>
      <w:lvlText w:val="%8.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C275C">
      <w:start w:val="1"/>
      <w:numFmt w:val="lowerRoman"/>
      <w:lvlText w:val="%9."/>
      <w:lvlJc w:val="left"/>
      <w:pPr>
        <w:tabs>
          <w:tab w:val="num" w:pos="6480"/>
        </w:tabs>
        <w:ind w:left="576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C656F2"/>
    <w:multiLevelType w:val="hybridMultilevel"/>
    <w:tmpl w:val="8D36F93C"/>
    <w:styleLink w:val="ImportedStyle4"/>
    <w:lvl w:ilvl="0" w:tplc="331C3194">
      <w:start w:val="1"/>
      <w:numFmt w:val="upperLetter"/>
      <w:lvlText w:val="%1."/>
      <w:lvlJc w:val="left"/>
      <w:pPr>
        <w:tabs>
          <w:tab w:val="num" w:pos="1440"/>
        </w:tabs>
        <w:ind w:left="36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4E9D8">
      <w:start w:val="1"/>
      <w:numFmt w:val="lowerLetter"/>
      <w:lvlText w:val="%2."/>
      <w:lvlJc w:val="left"/>
      <w:pPr>
        <w:tabs>
          <w:tab w:val="num" w:pos="1800"/>
        </w:tabs>
        <w:ind w:left="72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780CF8">
      <w:start w:val="1"/>
      <w:numFmt w:val="lowerRoman"/>
      <w:lvlText w:val="%3."/>
      <w:lvlJc w:val="left"/>
      <w:pPr>
        <w:tabs>
          <w:tab w:val="num" w:pos="2520"/>
        </w:tabs>
        <w:ind w:left="1440" w:firstLine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44B68">
      <w:start w:val="1"/>
      <w:numFmt w:val="decimal"/>
      <w:lvlText w:val="%4."/>
      <w:lvlJc w:val="left"/>
      <w:pPr>
        <w:tabs>
          <w:tab w:val="num" w:pos="3240"/>
        </w:tabs>
        <w:ind w:left="216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415F4">
      <w:start w:val="1"/>
      <w:numFmt w:val="lowerLetter"/>
      <w:lvlText w:val="%5."/>
      <w:lvlJc w:val="left"/>
      <w:pPr>
        <w:tabs>
          <w:tab w:val="num" w:pos="3960"/>
        </w:tabs>
        <w:ind w:left="288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EBF46">
      <w:start w:val="1"/>
      <w:numFmt w:val="lowerRoman"/>
      <w:lvlText w:val="%6."/>
      <w:lvlJc w:val="left"/>
      <w:pPr>
        <w:tabs>
          <w:tab w:val="num" w:pos="4680"/>
        </w:tabs>
        <w:ind w:left="3600" w:firstLine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CE1432">
      <w:start w:val="1"/>
      <w:numFmt w:val="decimal"/>
      <w:lvlText w:val="%7."/>
      <w:lvlJc w:val="left"/>
      <w:pPr>
        <w:tabs>
          <w:tab w:val="num" w:pos="5400"/>
        </w:tabs>
        <w:ind w:left="432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25C8A">
      <w:start w:val="1"/>
      <w:numFmt w:val="lowerLetter"/>
      <w:lvlText w:val="%8."/>
      <w:lvlJc w:val="left"/>
      <w:pPr>
        <w:tabs>
          <w:tab w:val="num" w:pos="6120"/>
        </w:tabs>
        <w:ind w:left="504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DE5DB8">
      <w:start w:val="1"/>
      <w:numFmt w:val="lowerRoman"/>
      <w:lvlText w:val="%9."/>
      <w:lvlJc w:val="left"/>
      <w:pPr>
        <w:tabs>
          <w:tab w:val="num" w:pos="6840"/>
        </w:tabs>
        <w:ind w:left="5760" w:firstLine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F3763D"/>
    <w:multiLevelType w:val="hybridMultilevel"/>
    <w:tmpl w:val="7EFE5DFC"/>
    <w:lvl w:ilvl="0" w:tplc="177660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D5C2F"/>
    <w:multiLevelType w:val="hybridMultilevel"/>
    <w:tmpl w:val="EF4CE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B2BF5"/>
    <w:multiLevelType w:val="hybridMultilevel"/>
    <w:tmpl w:val="12B651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4289E"/>
    <w:multiLevelType w:val="hybridMultilevel"/>
    <w:tmpl w:val="086EB53C"/>
    <w:lvl w:ilvl="0" w:tplc="306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274F"/>
    <w:multiLevelType w:val="hybridMultilevel"/>
    <w:tmpl w:val="70782342"/>
    <w:styleLink w:val="ImportedStyle2"/>
    <w:lvl w:ilvl="0" w:tplc="F084BC32">
      <w:start w:val="1"/>
      <w:numFmt w:val="upperLetter"/>
      <w:lvlText w:val="%1."/>
      <w:lvlJc w:val="left"/>
      <w:pPr>
        <w:ind w:left="81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858F2">
      <w:start w:val="1"/>
      <w:numFmt w:val="lowerLetter"/>
      <w:lvlText w:val="%2."/>
      <w:lvlJc w:val="left"/>
      <w:pPr>
        <w:tabs>
          <w:tab w:val="num" w:pos="1530"/>
        </w:tabs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F0F298">
      <w:start w:val="1"/>
      <w:numFmt w:val="lowerRoman"/>
      <w:lvlText w:val="%3."/>
      <w:lvlJc w:val="left"/>
      <w:pPr>
        <w:tabs>
          <w:tab w:val="num" w:pos="2250"/>
        </w:tabs>
        <w:ind w:left="162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EC1DE">
      <w:start w:val="1"/>
      <w:numFmt w:val="decimal"/>
      <w:lvlText w:val="%4."/>
      <w:lvlJc w:val="left"/>
      <w:pPr>
        <w:tabs>
          <w:tab w:val="num" w:pos="2970"/>
        </w:tabs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885766">
      <w:start w:val="1"/>
      <w:numFmt w:val="lowerLetter"/>
      <w:lvlText w:val="%5."/>
      <w:lvlJc w:val="left"/>
      <w:pPr>
        <w:tabs>
          <w:tab w:val="num" w:pos="3690"/>
        </w:tabs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6FA7C">
      <w:start w:val="1"/>
      <w:numFmt w:val="lowerRoman"/>
      <w:lvlText w:val="%6."/>
      <w:lvlJc w:val="left"/>
      <w:pPr>
        <w:tabs>
          <w:tab w:val="num" w:pos="4410"/>
        </w:tabs>
        <w:ind w:left="378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221E2">
      <w:start w:val="1"/>
      <w:numFmt w:val="decimal"/>
      <w:lvlText w:val="%7."/>
      <w:lvlJc w:val="left"/>
      <w:pPr>
        <w:tabs>
          <w:tab w:val="num" w:pos="5130"/>
        </w:tabs>
        <w:ind w:left="45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ECE10">
      <w:start w:val="1"/>
      <w:numFmt w:val="lowerLetter"/>
      <w:lvlText w:val="%8."/>
      <w:lvlJc w:val="left"/>
      <w:pPr>
        <w:tabs>
          <w:tab w:val="num" w:pos="5850"/>
        </w:tabs>
        <w:ind w:left="52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2D93A">
      <w:start w:val="1"/>
      <w:numFmt w:val="lowerRoman"/>
      <w:lvlText w:val="%9."/>
      <w:lvlJc w:val="left"/>
      <w:pPr>
        <w:tabs>
          <w:tab w:val="num" w:pos="6570"/>
        </w:tabs>
        <w:ind w:left="594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CC3539F"/>
    <w:multiLevelType w:val="hybridMultilevel"/>
    <w:tmpl w:val="7A9046F6"/>
    <w:lvl w:ilvl="0" w:tplc="2250C5AC">
      <w:start w:val="2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055F4"/>
    <w:multiLevelType w:val="hybridMultilevel"/>
    <w:tmpl w:val="12B651E8"/>
    <w:lvl w:ilvl="0" w:tplc="177660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AEA1C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14440"/>
    <w:multiLevelType w:val="hybridMultilevel"/>
    <w:tmpl w:val="92065FA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6229E"/>
    <w:multiLevelType w:val="hybridMultilevel"/>
    <w:tmpl w:val="8D36F93C"/>
    <w:numStyleLink w:val="ImportedStyle4"/>
  </w:abstractNum>
  <w:abstractNum w:abstractNumId="29" w15:restartNumberingAfterBreak="0">
    <w:nsid w:val="750A6435"/>
    <w:multiLevelType w:val="hybridMultilevel"/>
    <w:tmpl w:val="56D47D56"/>
    <w:lvl w:ilvl="0" w:tplc="FBEC2C72">
      <w:start w:val="13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76D35927"/>
    <w:multiLevelType w:val="hybridMultilevel"/>
    <w:tmpl w:val="D9308380"/>
    <w:lvl w:ilvl="0" w:tplc="C062F360">
      <w:start w:val="8"/>
      <w:numFmt w:val="upperLetter"/>
      <w:lvlText w:val="%1."/>
      <w:lvlJc w:val="left"/>
      <w:pPr>
        <w:tabs>
          <w:tab w:val="num" w:pos="1440"/>
        </w:tabs>
        <w:ind w:left="360" w:firstLine="72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705EA"/>
    <w:multiLevelType w:val="hybridMultilevel"/>
    <w:tmpl w:val="1FBAA52A"/>
    <w:lvl w:ilvl="0" w:tplc="C758FC50">
      <w:start w:val="3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32FA"/>
    <w:multiLevelType w:val="hybridMultilevel"/>
    <w:tmpl w:val="7510652C"/>
    <w:lvl w:ilvl="0" w:tplc="57B4ED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59774">
    <w:abstractNumId w:val="18"/>
  </w:num>
  <w:num w:numId="2" w16cid:durableId="1022701661">
    <w:abstractNumId w:val="5"/>
  </w:num>
  <w:num w:numId="3" w16cid:durableId="1790197927">
    <w:abstractNumId w:val="24"/>
  </w:num>
  <w:num w:numId="4" w16cid:durableId="437524373">
    <w:abstractNumId w:val="16"/>
  </w:num>
  <w:num w:numId="5" w16cid:durableId="1491210202">
    <w:abstractNumId w:val="16"/>
    <w:lvlOverride w:ilvl="0">
      <w:lvl w:ilvl="0" w:tplc="B87AA6D0">
        <w:start w:val="1"/>
        <w:numFmt w:val="upperLetter"/>
        <w:lvlText w:val="%1."/>
        <w:lvlJc w:val="left"/>
        <w:pPr>
          <w:tabs>
            <w:tab w:val="left" w:pos="90"/>
            <w:tab w:val="decimal" w:pos="72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FA35D4">
        <w:start w:val="1"/>
        <w:numFmt w:val="lowerLetter"/>
        <w:lvlText w:val="%2."/>
        <w:lvlJc w:val="left"/>
        <w:pPr>
          <w:tabs>
            <w:tab w:val="left" w:pos="90"/>
            <w:tab w:val="decimal" w:pos="720"/>
            <w:tab w:val="num" w:pos="1530"/>
          </w:tabs>
          <w:ind w:left="9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9ACB0C">
        <w:start w:val="1"/>
        <w:numFmt w:val="lowerRoman"/>
        <w:lvlText w:val="%3."/>
        <w:lvlJc w:val="left"/>
        <w:pPr>
          <w:tabs>
            <w:tab w:val="left" w:pos="90"/>
            <w:tab w:val="decimal" w:pos="720"/>
            <w:tab w:val="num" w:pos="2250"/>
          </w:tabs>
          <w:ind w:left="162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A26D78">
        <w:start w:val="1"/>
        <w:numFmt w:val="decimal"/>
        <w:lvlText w:val="%4."/>
        <w:lvlJc w:val="left"/>
        <w:pPr>
          <w:tabs>
            <w:tab w:val="left" w:pos="90"/>
            <w:tab w:val="decimal" w:pos="720"/>
            <w:tab w:val="num" w:pos="2970"/>
          </w:tabs>
          <w:ind w:left="23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90DBFA">
        <w:start w:val="1"/>
        <w:numFmt w:val="lowerLetter"/>
        <w:lvlText w:val="%5."/>
        <w:lvlJc w:val="left"/>
        <w:pPr>
          <w:tabs>
            <w:tab w:val="left" w:pos="90"/>
            <w:tab w:val="decimal" w:pos="720"/>
            <w:tab w:val="num" w:pos="3690"/>
          </w:tabs>
          <w:ind w:left="30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6CD1D4">
        <w:start w:val="1"/>
        <w:numFmt w:val="lowerRoman"/>
        <w:lvlText w:val="%6."/>
        <w:lvlJc w:val="left"/>
        <w:pPr>
          <w:tabs>
            <w:tab w:val="left" w:pos="90"/>
            <w:tab w:val="decimal" w:pos="720"/>
            <w:tab w:val="num" w:pos="4410"/>
          </w:tabs>
          <w:ind w:left="378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00BEA">
        <w:start w:val="1"/>
        <w:numFmt w:val="decimal"/>
        <w:lvlText w:val="%7."/>
        <w:lvlJc w:val="left"/>
        <w:pPr>
          <w:tabs>
            <w:tab w:val="left" w:pos="90"/>
            <w:tab w:val="decimal" w:pos="720"/>
            <w:tab w:val="num" w:pos="5130"/>
          </w:tabs>
          <w:ind w:left="45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90F97C">
        <w:start w:val="1"/>
        <w:numFmt w:val="lowerLetter"/>
        <w:lvlText w:val="%8."/>
        <w:lvlJc w:val="left"/>
        <w:pPr>
          <w:tabs>
            <w:tab w:val="left" w:pos="90"/>
            <w:tab w:val="decimal" w:pos="720"/>
            <w:tab w:val="num" w:pos="5850"/>
          </w:tabs>
          <w:ind w:left="52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B045BA">
        <w:start w:val="1"/>
        <w:numFmt w:val="lowerRoman"/>
        <w:lvlText w:val="%9."/>
        <w:lvlJc w:val="left"/>
        <w:pPr>
          <w:tabs>
            <w:tab w:val="left" w:pos="90"/>
            <w:tab w:val="decimal" w:pos="720"/>
            <w:tab w:val="num" w:pos="6570"/>
          </w:tabs>
          <w:ind w:left="594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49522630">
    <w:abstractNumId w:val="16"/>
    <w:lvlOverride w:ilvl="0">
      <w:lvl w:ilvl="0" w:tplc="B87AA6D0">
        <w:start w:val="1"/>
        <w:numFmt w:val="upperLetter"/>
        <w:lvlText w:val="%1."/>
        <w:lvlJc w:val="left"/>
        <w:pPr>
          <w:tabs>
            <w:tab w:val="left" w:pos="90"/>
            <w:tab w:val="left" w:pos="72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FA35D4">
        <w:start w:val="1"/>
        <w:numFmt w:val="lowerLetter"/>
        <w:lvlText w:val="%2."/>
        <w:lvlJc w:val="left"/>
        <w:pPr>
          <w:tabs>
            <w:tab w:val="left" w:pos="90"/>
            <w:tab w:val="left" w:pos="720"/>
            <w:tab w:val="num" w:pos="1530"/>
          </w:tabs>
          <w:ind w:left="9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9ACB0C">
        <w:start w:val="1"/>
        <w:numFmt w:val="lowerRoman"/>
        <w:lvlText w:val="%3."/>
        <w:lvlJc w:val="left"/>
        <w:pPr>
          <w:tabs>
            <w:tab w:val="left" w:pos="90"/>
            <w:tab w:val="left" w:pos="720"/>
            <w:tab w:val="num" w:pos="2250"/>
          </w:tabs>
          <w:ind w:left="162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A26D78">
        <w:start w:val="1"/>
        <w:numFmt w:val="decimal"/>
        <w:lvlText w:val="%4."/>
        <w:lvlJc w:val="left"/>
        <w:pPr>
          <w:tabs>
            <w:tab w:val="left" w:pos="90"/>
            <w:tab w:val="left" w:pos="720"/>
            <w:tab w:val="num" w:pos="2970"/>
          </w:tabs>
          <w:ind w:left="23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90DBFA">
        <w:start w:val="1"/>
        <w:numFmt w:val="lowerLetter"/>
        <w:lvlText w:val="%5."/>
        <w:lvlJc w:val="left"/>
        <w:pPr>
          <w:tabs>
            <w:tab w:val="left" w:pos="90"/>
            <w:tab w:val="left" w:pos="720"/>
            <w:tab w:val="num" w:pos="3690"/>
          </w:tabs>
          <w:ind w:left="30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6CD1D4">
        <w:start w:val="1"/>
        <w:numFmt w:val="lowerRoman"/>
        <w:lvlText w:val="%6."/>
        <w:lvlJc w:val="left"/>
        <w:pPr>
          <w:tabs>
            <w:tab w:val="left" w:pos="90"/>
            <w:tab w:val="left" w:pos="720"/>
            <w:tab w:val="num" w:pos="4410"/>
          </w:tabs>
          <w:ind w:left="378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00BEA">
        <w:start w:val="1"/>
        <w:numFmt w:val="decimal"/>
        <w:lvlText w:val="%7."/>
        <w:lvlJc w:val="left"/>
        <w:pPr>
          <w:tabs>
            <w:tab w:val="left" w:pos="90"/>
            <w:tab w:val="left" w:pos="720"/>
            <w:tab w:val="num" w:pos="5130"/>
          </w:tabs>
          <w:ind w:left="45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90F97C">
        <w:start w:val="1"/>
        <w:numFmt w:val="lowerLetter"/>
        <w:lvlText w:val="%8."/>
        <w:lvlJc w:val="left"/>
        <w:pPr>
          <w:tabs>
            <w:tab w:val="left" w:pos="90"/>
            <w:tab w:val="left" w:pos="720"/>
            <w:tab w:val="num" w:pos="5850"/>
          </w:tabs>
          <w:ind w:left="52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B045BA">
        <w:start w:val="1"/>
        <w:numFmt w:val="lowerRoman"/>
        <w:lvlText w:val="%9."/>
        <w:lvlJc w:val="left"/>
        <w:pPr>
          <w:tabs>
            <w:tab w:val="left" w:pos="90"/>
            <w:tab w:val="left" w:pos="720"/>
            <w:tab w:val="num" w:pos="6570"/>
          </w:tabs>
          <w:ind w:left="594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14377343">
    <w:abstractNumId w:val="16"/>
    <w:lvlOverride w:ilvl="0">
      <w:lvl w:ilvl="0" w:tplc="B87AA6D0">
        <w:start w:val="1"/>
        <w:numFmt w:val="upperLetter"/>
        <w:lvlText w:val="%1."/>
        <w:lvlJc w:val="left"/>
        <w:pPr>
          <w:tabs>
            <w:tab w:val="decimal" w:pos="72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FA35D4">
        <w:start w:val="1"/>
        <w:numFmt w:val="lowerLetter"/>
        <w:lvlText w:val="%2."/>
        <w:lvlJc w:val="left"/>
        <w:pPr>
          <w:tabs>
            <w:tab w:val="decimal" w:pos="720"/>
            <w:tab w:val="num" w:pos="1530"/>
          </w:tabs>
          <w:ind w:left="9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9ACB0C">
        <w:start w:val="1"/>
        <w:numFmt w:val="lowerRoman"/>
        <w:lvlText w:val="%3."/>
        <w:lvlJc w:val="left"/>
        <w:pPr>
          <w:tabs>
            <w:tab w:val="decimal" w:pos="720"/>
            <w:tab w:val="num" w:pos="2250"/>
          </w:tabs>
          <w:ind w:left="162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A26D78">
        <w:start w:val="1"/>
        <w:numFmt w:val="decimal"/>
        <w:lvlText w:val="%4."/>
        <w:lvlJc w:val="left"/>
        <w:pPr>
          <w:tabs>
            <w:tab w:val="decimal" w:pos="720"/>
            <w:tab w:val="num" w:pos="2970"/>
          </w:tabs>
          <w:ind w:left="23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90DBFA">
        <w:start w:val="1"/>
        <w:numFmt w:val="lowerLetter"/>
        <w:lvlText w:val="%5."/>
        <w:lvlJc w:val="left"/>
        <w:pPr>
          <w:tabs>
            <w:tab w:val="decimal" w:pos="720"/>
            <w:tab w:val="num" w:pos="3690"/>
          </w:tabs>
          <w:ind w:left="30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6CD1D4">
        <w:start w:val="1"/>
        <w:numFmt w:val="lowerRoman"/>
        <w:lvlText w:val="%6."/>
        <w:lvlJc w:val="left"/>
        <w:pPr>
          <w:tabs>
            <w:tab w:val="decimal" w:pos="720"/>
            <w:tab w:val="num" w:pos="4410"/>
          </w:tabs>
          <w:ind w:left="378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00BEA">
        <w:start w:val="1"/>
        <w:numFmt w:val="decimal"/>
        <w:lvlText w:val="%7."/>
        <w:lvlJc w:val="left"/>
        <w:pPr>
          <w:tabs>
            <w:tab w:val="decimal" w:pos="720"/>
            <w:tab w:val="num" w:pos="5130"/>
          </w:tabs>
          <w:ind w:left="45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90F97C">
        <w:start w:val="1"/>
        <w:numFmt w:val="lowerLetter"/>
        <w:lvlText w:val="%8."/>
        <w:lvlJc w:val="left"/>
        <w:pPr>
          <w:tabs>
            <w:tab w:val="decimal" w:pos="720"/>
            <w:tab w:val="num" w:pos="5850"/>
          </w:tabs>
          <w:ind w:left="52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B045BA">
        <w:start w:val="1"/>
        <w:numFmt w:val="lowerRoman"/>
        <w:lvlText w:val="%9."/>
        <w:lvlJc w:val="left"/>
        <w:pPr>
          <w:tabs>
            <w:tab w:val="decimal" w:pos="720"/>
            <w:tab w:val="num" w:pos="6570"/>
          </w:tabs>
          <w:ind w:left="594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49288340">
    <w:abstractNumId w:val="5"/>
    <w:lvlOverride w:ilvl="0">
      <w:lvl w:ilvl="0" w:tplc="E9A4C37A">
        <w:start w:val="1"/>
        <w:numFmt w:val="upperLetter"/>
        <w:lvlText w:val="%1."/>
        <w:lvlJc w:val="left"/>
        <w:pPr>
          <w:ind w:left="3309" w:hanging="360"/>
        </w:pPr>
      </w:lvl>
    </w:lvlOverride>
    <w:lvlOverride w:ilvl="1">
      <w:lvl w:ilvl="1" w:tplc="C7BADA88">
        <w:start w:val="1"/>
        <w:numFmt w:val="upperLetter"/>
        <w:lvlText w:val="%2."/>
        <w:lvlJc w:val="left"/>
        <w:pPr>
          <w:ind w:left="4029" w:hanging="360"/>
        </w:pPr>
        <w:rPr>
          <w:rFonts w:ascii="Arial" w:eastAsia="Arial Unicode MS" w:hAnsi="Arial" w:cs="Times New Roman"/>
        </w:rPr>
      </w:lvl>
    </w:lvlOverride>
    <w:lvlOverride w:ilvl="2">
      <w:lvl w:ilvl="2" w:tplc="56348B8A">
        <w:start w:val="1"/>
        <w:numFmt w:val="lowerRoman"/>
        <w:lvlText w:val="%3."/>
        <w:lvlJc w:val="right"/>
        <w:pPr>
          <w:ind w:left="4749" w:hanging="180"/>
        </w:pPr>
      </w:lvl>
    </w:lvlOverride>
    <w:lvlOverride w:ilvl="3">
      <w:lvl w:ilvl="3" w:tplc="BEA2F660" w:tentative="1">
        <w:start w:val="1"/>
        <w:numFmt w:val="decimal"/>
        <w:lvlText w:val="%4."/>
        <w:lvlJc w:val="left"/>
        <w:pPr>
          <w:ind w:left="5469" w:hanging="360"/>
        </w:pPr>
      </w:lvl>
    </w:lvlOverride>
    <w:lvlOverride w:ilvl="4">
      <w:lvl w:ilvl="4" w:tplc="67E8C2CA" w:tentative="1">
        <w:start w:val="1"/>
        <w:numFmt w:val="lowerLetter"/>
        <w:lvlText w:val="%5."/>
        <w:lvlJc w:val="left"/>
        <w:pPr>
          <w:ind w:left="6189" w:hanging="360"/>
        </w:pPr>
      </w:lvl>
    </w:lvlOverride>
    <w:lvlOverride w:ilvl="5">
      <w:lvl w:ilvl="5" w:tplc="389AD04C" w:tentative="1">
        <w:start w:val="1"/>
        <w:numFmt w:val="lowerRoman"/>
        <w:lvlText w:val="%6."/>
        <w:lvlJc w:val="right"/>
        <w:pPr>
          <w:ind w:left="6909" w:hanging="180"/>
        </w:pPr>
      </w:lvl>
    </w:lvlOverride>
    <w:lvlOverride w:ilvl="6">
      <w:lvl w:ilvl="6" w:tplc="A9F23250" w:tentative="1">
        <w:start w:val="1"/>
        <w:numFmt w:val="decimal"/>
        <w:lvlText w:val="%7."/>
        <w:lvlJc w:val="left"/>
        <w:pPr>
          <w:ind w:left="7629" w:hanging="360"/>
        </w:pPr>
      </w:lvl>
    </w:lvlOverride>
    <w:lvlOverride w:ilvl="7">
      <w:lvl w:ilvl="7" w:tplc="B39CF2A0" w:tentative="1">
        <w:start w:val="1"/>
        <w:numFmt w:val="lowerLetter"/>
        <w:lvlText w:val="%8."/>
        <w:lvlJc w:val="left"/>
        <w:pPr>
          <w:ind w:left="8349" w:hanging="360"/>
        </w:pPr>
      </w:lvl>
    </w:lvlOverride>
    <w:lvlOverride w:ilvl="8">
      <w:lvl w:ilvl="8" w:tplc="75944680" w:tentative="1">
        <w:start w:val="1"/>
        <w:numFmt w:val="lowerRoman"/>
        <w:lvlText w:val="%9."/>
        <w:lvlJc w:val="right"/>
        <w:pPr>
          <w:ind w:left="9069" w:hanging="180"/>
        </w:pPr>
      </w:lvl>
    </w:lvlOverride>
  </w:num>
  <w:num w:numId="9" w16cid:durableId="1634869402">
    <w:abstractNumId w:val="8"/>
  </w:num>
  <w:num w:numId="10" w16cid:durableId="1823960490">
    <w:abstractNumId w:val="19"/>
  </w:num>
  <w:num w:numId="11" w16cid:durableId="1740515903">
    <w:abstractNumId w:val="28"/>
    <w:lvlOverride w:ilvl="0">
      <w:lvl w:ilvl="0" w:tplc="FE88441C">
        <w:start w:val="1"/>
        <w:numFmt w:val="upperLetter"/>
        <w:lvlText w:val="%1."/>
        <w:lvlJc w:val="left"/>
        <w:pPr>
          <w:tabs>
            <w:tab w:val="num" w:pos="1440"/>
          </w:tabs>
          <w:ind w:left="360" w:firstLine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55269088">
    <w:abstractNumId w:val="9"/>
  </w:num>
  <w:num w:numId="13" w16cid:durableId="1023482247">
    <w:abstractNumId w:val="1"/>
  </w:num>
  <w:num w:numId="14" w16cid:durableId="351613469">
    <w:abstractNumId w:val="13"/>
  </w:num>
  <w:num w:numId="15" w16cid:durableId="392197507">
    <w:abstractNumId w:val="30"/>
  </w:num>
  <w:num w:numId="16" w16cid:durableId="1653678385">
    <w:abstractNumId w:val="5"/>
    <w:lvlOverride w:ilvl="0">
      <w:lvl w:ilvl="0" w:tplc="E9A4C37A">
        <w:start w:val="1"/>
        <w:numFmt w:val="decimal"/>
        <w:lvlText w:val="%1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56686393">
    <w:abstractNumId w:val="32"/>
  </w:num>
  <w:num w:numId="18" w16cid:durableId="895239113">
    <w:abstractNumId w:val="28"/>
  </w:num>
  <w:num w:numId="19" w16cid:durableId="1450195957">
    <w:abstractNumId w:val="25"/>
  </w:num>
  <w:num w:numId="20" w16cid:durableId="406732296">
    <w:abstractNumId w:val="7"/>
  </w:num>
  <w:num w:numId="21" w16cid:durableId="1279601974">
    <w:abstractNumId w:val="12"/>
  </w:num>
  <w:num w:numId="22" w16cid:durableId="1325159639">
    <w:abstractNumId w:val="29"/>
  </w:num>
  <w:num w:numId="23" w16cid:durableId="1954552320">
    <w:abstractNumId w:val="14"/>
  </w:num>
  <w:num w:numId="24" w16cid:durableId="953051486">
    <w:abstractNumId w:val="0"/>
  </w:num>
  <w:num w:numId="25" w16cid:durableId="463353299">
    <w:abstractNumId w:val="4"/>
  </w:num>
  <w:num w:numId="26" w16cid:durableId="1002439097">
    <w:abstractNumId w:val="23"/>
  </w:num>
  <w:num w:numId="27" w16cid:durableId="217673678">
    <w:abstractNumId w:val="31"/>
  </w:num>
  <w:num w:numId="28" w16cid:durableId="1767069135">
    <w:abstractNumId w:val="10"/>
  </w:num>
  <w:num w:numId="29" w16cid:durableId="553976843">
    <w:abstractNumId w:val="15"/>
  </w:num>
  <w:num w:numId="30" w16cid:durableId="1886258135">
    <w:abstractNumId w:val="26"/>
  </w:num>
  <w:num w:numId="31" w16cid:durableId="1004669100">
    <w:abstractNumId w:val="20"/>
  </w:num>
  <w:num w:numId="32" w16cid:durableId="2360264">
    <w:abstractNumId w:val="27"/>
  </w:num>
  <w:num w:numId="33" w16cid:durableId="1615283123">
    <w:abstractNumId w:val="21"/>
  </w:num>
  <w:num w:numId="34" w16cid:durableId="1975062173">
    <w:abstractNumId w:val="3"/>
  </w:num>
  <w:num w:numId="35" w16cid:durableId="1037242388">
    <w:abstractNumId w:val="2"/>
  </w:num>
  <w:num w:numId="36" w16cid:durableId="1549609189">
    <w:abstractNumId w:val="17"/>
  </w:num>
  <w:num w:numId="37" w16cid:durableId="337581245">
    <w:abstractNumId w:val="11"/>
  </w:num>
  <w:num w:numId="38" w16cid:durableId="285965339">
    <w:abstractNumId w:val="22"/>
  </w:num>
  <w:num w:numId="39" w16cid:durableId="167715288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68"/>
    <w:rsid w:val="000010FD"/>
    <w:rsid w:val="0000542D"/>
    <w:rsid w:val="000073C8"/>
    <w:rsid w:val="000108B1"/>
    <w:rsid w:val="00011436"/>
    <w:rsid w:val="000152AD"/>
    <w:rsid w:val="000164CD"/>
    <w:rsid w:val="000223BA"/>
    <w:rsid w:val="000228DB"/>
    <w:rsid w:val="000264C0"/>
    <w:rsid w:val="0002775B"/>
    <w:rsid w:val="00031CC8"/>
    <w:rsid w:val="000333C1"/>
    <w:rsid w:val="00033671"/>
    <w:rsid w:val="00035565"/>
    <w:rsid w:val="0003667A"/>
    <w:rsid w:val="000400A4"/>
    <w:rsid w:val="00043AC3"/>
    <w:rsid w:val="00044C41"/>
    <w:rsid w:val="00044FB3"/>
    <w:rsid w:val="0005021A"/>
    <w:rsid w:val="00061DA2"/>
    <w:rsid w:val="00066CAF"/>
    <w:rsid w:val="00067D56"/>
    <w:rsid w:val="0007175D"/>
    <w:rsid w:val="00071BE5"/>
    <w:rsid w:val="0007377E"/>
    <w:rsid w:val="00073C1E"/>
    <w:rsid w:val="00080BF2"/>
    <w:rsid w:val="000827E8"/>
    <w:rsid w:val="00083B40"/>
    <w:rsid w:val="00083B5E"/>
    <w:rsid w:val="000843E1"/>
    <w:rsid w:val="00084EC9"/>
    <w:rsid w:val="000901C2"/>
    <w:rsid w:val="00092F89"/>
    <w:rsid w:val="00096F56"/>
    <w:rsid w:val="000A0AC7"/>
    <w:rsid w:val="000A0C0C"/>
    <w:rsid w:val="000A0C63"/>
    <w:rsid w:val="000A425C"/>
    <w:rsid w:val="000A7DC4"/>
    <w:rsid w:val="000B0D11"/>
    <w:rsid w:val="000B226F"/>
    <w:rsid w:val="000B2900"/>
    <w:rsid w:val="000B3374"/>
    <w:rsid w:val="000B3DF2"/>
    <w:rsid w:val="000B6D75"/>
    <w:rsid w:val="000C66C4"/>
    <w:rsid w:val="000C7C3F"/>
    <w:rsid w:val="000D06BF"/>
    <w:rsid w:val="000D0B25"/>
    <w:rsid w:val="000D5366"/>
    <w:rsid w:val="000E0239"/>
    <w:rsid w:val="000E0DC2"/>
    <w:rsid w:val="000E2903"/>
    <w:rsid w:val="000E375F"/>
    <w:rsid w:val="000E3E69"/>
    <w:rsid w:val="000E59ED"/>
    <w:rsid w:val="000E77DC"/>
    <w:rsid w:val="000E789D"/>
    <w:rsid w:val="000F1769"/>
    <w:rsid w:val="000F6024"/>
    <w:rsid w:val="000F7EC6"/>
    <w:rsid w:val="001001CA"/>
    <w:rsid w:val="00102B83"/>
    <w:rsid w:val="00103986"/>
    <w:rsid w:val="00103D80"/>
    <w:rsid w:val="00104D01"/>
    <w:rsid w:val="0010676F"/>
    <w:rsid w:val="00107360"/>
    <w:rsid w:val="00116CCB"/>
    <w:rsid w:val="00121562"/>
    <w:rsid w:val="00125528"/>
    <w:rsid w:val="00127E77"/>
    <w:rsid w:val="00131538"/>
    <w:rsid w:val="00134147"/>
    <w:rsid w:val="0013577B"/>
    <w:rsid w:val="00136024"/>
    <w:rsid w:val="001414F4"/>
    <w:rsid w:val="00141948"/>
    <w:rsid w:val="00143B50"/>
    <w:rsid w:val="0014414B"/>
    <w:rsid w:val="00147FAC"/>
    <w:rsid w:val="00154F98"/>
    <w:rsid w:val="00155387"/>
    <w:rsid w:val="00163A16"/>
    <w:rsid w:val="00163DA9"/>
    <w:rsid w:val="00165DB1"/>
    <w:rsid w:val="0017031E"/>
    <w:rsid w:val="0017270C"/>
    <w:rsid w:val="00172CED"/>
    <w:rsid w:val="00173F6A"/>
    <w:rsid w:val="00182D16"/>
    <w:rsid w:val="001830AC"/>
    <w:rsid w:val="001851FF"/>
    <w:rsid w:val="00186CA0"/>
    <w:rsid w:val="00187A03"/>
    <w:rsid w:val="00196ED3"/>
    <w:rsid w:val="001A1518"/>
    <w:rsid w:val="001A1F7F"/>
    <w:rsid w:val="001A2106"/>
    <w:rsid w:val="001A2497"/>
    <w:rsid w:val="001B093D"/>
    <w:rsid w:val="001B0BAB"/>
    <w:rsid w:val="001B11F7"/>
    <w:rsid w:val="001C0EE9"/>
    <w:rsid w:val="001C5FD4"/>
    <w:rsid w:val="001C67C1"/>
    <w:rsid w:val="001D146D"/>
    <w:rsid w:val="001D1EE2"/>
    <w:rsid w:val="001D3D8C"/>
    <w:rsid w:val="001D4CA4"/>
    <w:rsid w:val="001E6AAA"/>
    <w:rsid w:val="001E7832"/>
    <w:rsid w:val="001E7E56"/>
    <w:rsid w:val="001F1474"/>
    <w:rsid w:val="001F3EF5"/>
    <w:rsid w:val="001F4949"/>
    <w:rsid w:val="00200823"/>
    <w:rsid w:val="0020316B"/>
    <w:rsid w:val="0020598D"/>
    <w:rsid w:val="00211516"/>
    <w:rsid w:val="00211698"/>
    <w:rsid w:val="00211C03"/>
    <w:rsid w:val="002125FA"/>
    <w:rsid w:val="0021722E"/>
    <w:rsid w:val="0022057F"/>
    <w:rsid w:val="00221EAE"/>
    <w:rsid w:val="00225657"/>
    <w:rsid w:val="00225A69"/>
    <w:rsid w:val="00225D40"/>
    <w:rsid w:val="00225F3F"/>
    <w:rsid w:val="00226431"/>
    <w:rsid w:val="0022788D"/>
    <w:rsid w:val="00233312"/>
    <w:rsid w:val="00237E02"/>
    <w:rsid w:val="00240674"/>
    <w:rsid w:val="002406BA"/>
    <w:rsid w:val="00241FDC"/>
    <w:rsid w:val="002458EF"/>
    <w:rsid w:val="00246C1B"/>
    <w:rsid w:val="00246FED"/>
    <w:rsid w:val="002509EE"/>
    <w:rsid w:val="00251B0F"/>
    <w:rsid w:val="0025323C"/>
    <w:rsid w:val="00257EB7"/>
    <w:rsid w:val="0026218B"/>
    <w:rsid w:val="00264E06"/>
    <w:rsid w:val="0027251A"/>
    <w:rsid w:val="002744FD"/>
    <w:rsid w:val="00277074"/>
    <w:rsid w:val="00285A79"/>
    <w:rsid w:val="00287573"/>
    <w:rsid w:val="00287EFC"/>
    <w:rsid w:val="002902B9"/>
    <w:rsid w:val="00291D2A"/>
    <w:rsid w:val="00292EBB"/>
    <w:rsid w:val="002A1D6A"/>
    <w:rsid w:val="002A2F8C"/>
    <w:rsid w:val="002A48AD"/>
    <w:rsid w:val="002B0AB2"/>
    <w:rsid w:val="002B1047"/>
    <w:rsid w:val="002B2756"/>
    <w:rsid w:val="002B33B7"/>
    <w:rsid w:val="002B50EA"/>
    <w:rsid w:val="002B68AC"/>
    <w:rsid w:val="002B7766"/>
    <w:rsid w:val="002C32AE"/>
    <w:rsid w:val="002D3D36"/>
    <w:rsid w:val="002D4C08"/>
    <w:rsid w:val="002D63BF"/>
    <w:rsid w:val="002D7D85"/>
    <w:rsid w:val="002E08AD"/>
    <w:rsid w:val="002E17D8"/>
    <w:rsid w:val="002E4F73"/>
    <w:rsid w:val="002E5CD1"/>
    <w:rsid w:val="002F469A"/>
    <w:rsid w:val="002F75E5"/>
    <w:rsid w:val="0030419A"/>
    <w:rsid w:val="00306DD3"/>
    <w:rsid w:val="00307839"/>
    <w:rsid w:val="00313D14"/>
    <w:rsid w:val="00314FEB"/>
    <w:rsid w:val="00315E58"/>
    <w:rsid w:val="00316EB2"/>
    <w:rsid w:val="00324689"/>
    <w:rsid w:val="003267FA"/>
    <w:rsid w:val="00331552"/>
    <w:rsid w:val="003330AE"/>
    <w:rsid w:val="00333A7D"/>
    <w:rsid w:val="003346E2"/>
    <w:rsid w:val="00345D92"/>
    <w:rsid w:val="003461FA"/>
    <w:rsid w:val="00347ACD"/>
    <w:rsid w:val="0035101C"/>
    <w:rsid w:val="00352291"/>
    <w:rsid w:val="0035459A"/>
    <w:rsid w:val="0036076F"/>
    <w:rsid w:val="003610ED"/>
    <w:rsid w:val="00363078"/>
    <w:rsid w:val="00370885"/>
    <w:rsid w:val="00371574"/>
    <w:rsid w:val="00374981"/>
    <w:rsid w:val="003842C0"/>
    <w:rsid w:val="00384880"/>
    <w:rsid w:val="003942C6"/>
    <w:rsid w:val="00394BF4"/>
    <w:rsid w:val="0039670A"/>
    <w:rsid w:val="00397633"/>
    <w:rsid w:val="003A37F0"/>
    <w:rsid w:val="003B3AFE"/>
    <w:rsid w:val="003B7AFB"/>
    <w:rsid w:val="003C073A"/>
    <w:rsid w:val="003C4FD8"/>
    <w:rsid w:val="003C5437"/>
    <w:rsid w:val="003C58D9"/>
    <w:rsid w:val="003C77C2"/>
    <w:rsid w:val="003D4CB3"/>
    <w:rsid w:val="003E0299"/>
    <w:rsid w:val="003E3473"/>
    <w:rsid w:val="003E3D9E"/>
    <w:rsid w:val="003E45ED"/>
    <w:rsid w:val="003E6EA1"/>
    <w:rsid w:val="003F4FC6"/>
    <w:rsid w:val="003F71FD"/>
    <w:rsid w:val="00400915"/>
    <w:rsid w:val="004020F2"/>
    <w:rsid w:val="004038B6"/>
    <w:rsid w:val="004108E9"/>
    <w:rsid w:val="00410BF8"/>
    <w:rsid w:val="00414383"/>
    <w:rsid w:val="00420A77"/>
    <w:rsid w:val="00421303"/>
    <w:rsid w:val="0042150F"/>
    <w:rsid w:val="00421C29"/>
    <w:rsid w:val="004224CD"/>
    <w:rsid w:val="00422BA0"/>
    <w:rsid w:val="00422EAC"/>
    <w:rsid w:val="00423450"/>
    <w:rsid w:val="004245B3"/>
    <w:rsid w:val="0042516A"/>
    <w:rsid w:val="00425A52"/>
    <w:rsid w:val="00430366"/>
    <w:rsid w:val="00433408"/>
    <w:rsid w:val="00436F68"/>
    <w:rsid w:val="004418C6"/>
    <w:rsid w:val="00444B5B"/>
    <w:rsid w:val="004516F3"/>
    <w:rsid w:val="00451D5F"/>
    <w:rsid w:val="00461E5B"/>
    <w:rsid w:val="004626B0"/>
    <w:rsid w:val="004663D8"/>
    <w:rsid w:val="00466767"/>
    <w:rsid w:val="00471E68"/>
    <w:rsid w:val="004729C4"/>
    <w:rsid w:val="00473ED5"/>
    <w:rsid w:val="004842D5"/>
    <w:rsid w:val="00484C15"/>
    <w:rsid w:val="00487CE8"/>
    <w:rsid w:val="0049199C"/>
    <w:rsid w:val="00494C5E"/>
    <w:rsid w:val="004A0BEB"/>
    <w:rsid w:val="004A0DBE"/>
    <w:rsid w:val="004A4BA9"/>
    <w:rsid w:val="004A7B07"/>
    <w:rsid w:val="004B1D2A"/>
    <w:rsid w:val="004B1EA6"/>
    <w:rsid w:val="004C19EE"/>
    <w:rsid w:val="004C7D3A"/>
    <w:rsid w:val="004D0FF2"/>
    <w:rsid w:val="004D1F03"/>
    <w:rsid w:val="004D36CF"/>
    <w:rsid w:val="004D3FBB"/>
    <w:rsid w:val="004D47F5"/>
    <w:rsid w:val="004D529C"/>
    <w:rsid w:val="004D755E"/>
    <w:rsid w:val="004E0935"/>
    <w:rsid w:val="004E2C9E"/>
    <w:rsid w:val="004E6816"/>
    <w:rsid w:val="004F07A0"/>
    <w:rsid w:val="004F0EF0"/>
    <w:rsid w:val="004F53EF"/>
    <w:rsid w:val="004F7526"/>
    <w:rsid w:val="00500EBF"/>
    <w:rsid w:val="00502770"/>
    <w:rsid w:val="00506824"/>
    <w:rsid w:val="00506CDB"/>
    <w:rsid w:val="00510F68"/>
    <w:rsid w:val="00511B38"/>
    <w:rsid w:val="005126B0"/>
    <w:rsid w:val="00517018"/>
    <w:rsid w:val="00517E10"/>
    <w:rsid w:val="005212FC"/>
    <w:rsid w:val="00522157"/>
    <w:rsid w:val="00522295"/>
    <w:rsid w:val="0052354F"/>
    <w:rsid w:val="005252B3"/>
    <w:rsid w:val="00525924"/>
    <w:rsid w:val="00530924"/>
    <w:rsid w:val="00533350"/>
    <w:rsid w:val="00535F71"/>
    <w:rsid w:val="005365D0"/>
    <w:rsid w:val="00536C37"/>
    <w:rsid w:val="00537AF0"/>
    <w:rsid w:val="0054031E"/>
    <w:rsid w:val="00541A5A"/>
    <w:rsid w:val="00542C66"/>
    <w:rsid w:val="00547A9F"/>
    <w:rsid w:val="0055331B"/>
    <w:rsid w:val="00554600"/>
    <w:rsid w:val="00555955"/>
    <w:rsid w:val="005577B0"/>
    <w:rsid w:val="00560BF4"/>
    <w:rsid w:val="00560E81"/>
    <w:rsid w:val="00561B01"/>
    <w:rsid w:val="00562CC5"/>
    <w:rsid w:val="005636F0"/>
    <w:rsid w:val="005670DE"/>
    <w:rsid w:val="00575219"/>
    <w:rsid w:val="00576B31"/>
    <w:rsid w:val="00577402"/>
    <w:rsid w:val="00580CBD"/>
    <w:rsid w:val="005847F7"/>
    <w:rsid w:val="00585137"/>
    <w:rsid w:val="005901E2"/>
    <w:rsid w:val="0059220B"/>
    <w:rsid w:val="005940F5"/>
    <w:rsid w:val="0059528B"/>
    <w:rsid w:val="005A0004"/>
    <w:rsid w:val="005A3989"/>
    <w:rsid w:val="005A5407"/>
    <w:rsid w:val="005A620D"/>
    <w:rsid w:val="005B0200"/>
    <w:rsid w:val="005B4250"/>
    <w:rsid w:val="005B5782"/>
    <w:rsid w:val="005B5EB7"/>
    <w:rsid w:val="005B7C16"/>
    <w:rsid w:val="005C2BC4"/>
    <w:rsid w:val="005C3AA7"/>
    <w:rsid w:val="005D436E"/>
    <w:rsid w:val="005D4CA9"/>
    <w:rsid w:val="005D58FA"/>
    <w:rsid w:val="005D6E25"/>
    <w:rsid w:val="005E477B"/>
    <w:rsid w:val="005E5C0A"/>
    <w:rsid w:val="005E684F"/>
    <w:rsid w:val="005E749E"/>
    <w:rsid w:val="005E760F"/>
    <w:rsid w:val="005F07CC"/>
    <w:rsid w:val="005F1DCD"/>
    <w:rsid w:val="005F3424"/>
    <w:rsid w:val="005F360D"/>
    <w:rsid w:val="006057F7"/>
    <w:rsid w:val="00606D4D"/>
    <w:rsid w:val="006108F4"/>
    <w:rsid w:val="00611D04"/>
    <w:rsid w:val="006174B3"/>
    <w:rsid w:val="00617E98"/>
    <w:rsid w:val="00620024"/>
    <w:rsid w:val="00621FC6"/>
    <w:rsid w:val="006228DC"/>
    <w:rsid w:val="00625996"/>
    <w:rsid w:val="00626354"/>
    <w:rsid w:val="006366CB"/>
    <w:rsid w:val="00642F98"/>
    <w:rsid w:val="0064391C"/>
    <w:rsid w:val="006468AE"/>
    <w:rsid w:val="00647DAD"/>
    <w:rsid w:val="00647FCD"/>
    <w:rsid w:val="006504A5"/>
    <w:rsid w:val="00651122"/>
    <w:rsid w:val="00653B4A"/>
    <w:rsid w:val="00654561"/>
    <w:rsid w:val="00654E02"/>
    <w:rsid w:val="00661557"/>
    <w:rsid w:val="00664CC9"/>
    <w:rsid w:val="006672D8"/>
    <w:rsid w:val="00667570"/>
    <w:rsid w:val="00671045"/>
    <w:rsid w:val="00671688"/>
    <w:rsid w:val="00671981"/>
    <w:rsid w:val="006762CD"/>
    <w:rsid w:val="00680319"/>
    <w:rsid w:val="0068233F"/>
    <w:rsid w:val="00683FF3"/>
    <w:rsid w:val="0069151F"/>
    <w:rsid w:val="00694F79"/>
    <w:rsid w:val="0069582C"/>
    <w:rsid w:val="006A2626"/>
    <w:rsid w:val="006A308A"/>
    <w:rsid w:val="006B1D0D"/>
    <w:rsid w:val="006B410E"/>
    <w:rsid w:val="006B43FA"/>
    <w:rsid w:val="006B55EA"/>
    <w:rsid w:val="006C6186"/>
    <w:rsid w:val="006D102B"/>
    <w:rsid w:val="006D118D"/>
    <w:rsid w:val="006D1268"/>
    <w:rsid w:val="006D3382"/>
    <w:rsid w:val="006D5EB1"/>
    <w:rsid w:val="006E51D8"/>
    <w:rsid w:val="006F3913"/>
    <w:rsid w:val="006F3C33"/>
    <w:rsid w:val="00703C5B"/>
    <w:rsid w:val="00703FCF"/>
    <w:rsid w:val="00705F09"/>
    <w:rsid w:val="00706618"/>
    <w:rsid w:val="00710799"/>
    <w:rsid w:val="00711FCD"/>
    <w:rsid w:val="00712EE9"/>
    <w:rsid w:val="00716D71"/>
    <w:rsid w:val="007268B4"/>
    <w:rsid w:val="00730628"/>
    <w:rsid w:val="00732441"/>
    <w:rsid w:val="00737355"/>
    <w:rsid w:val="00737856"/>
    <w:rsid w:val="00741BBD"/>
    <w:rsid w:val="00742801"/>
    <w:rsid w:val="00751513"/>
    <w:rsid w:val="007532E9"/>
    <w:rsid w:val="007552BA"/>
    <w:rsid w:val="007564DF"/>
    <w:rsid w:val="007565E0"/>
    <w:rsid w:val="00757358"/>
    <w:rsid w:val="007600B7"/>
    <w:rsid w:val="00760A88"/>
    <w:rsid w:val="00763EF3"/>
    <w:rsid w:val="00767BA1"/>
    <w:rsid w:val="00770C6E"/>
    <w:rsid w:val="00771B92"/>
    <w:rsid w:val="00782B91"/>
    <w:rsid w:val="00784209"/>
    <w:rsid w:val="0078523E"/>
    <w:rsid w:val="00790B68"/>
    <w:rsid w:val="00790FC8"/>
    <w:rsid w:val="007919CC"/>
    <w:rsid w:val="00792040"/>
    <w:rsid w:val="00794841"/>
    <w:rsid w:val="00794B90"/>
    <w:rsid w:val="00795EC4"/>
    <w:rsid w:val="00797206"/>
    <w:rsid w:val="0079784F"/>
    <w:rsid w:val="007A22C8"/>
    <w:rsid w:val="007A3E83"/>
    <w:rsid w:val="007A5034"/>
    <w:rsid w:val="007A5C57"/>
    <w:rsid w:val="007B1F16"/>
    <w:rsid w:val="007B333B"/>
    <w:rsid w:val="007B58CF"/>
    <w:rsid w:val="007C277A"/>
    <w:rsid w:val="007C3BCD"/>
    <w:rsid w:val="007C5D30"/>
    <w:rsid w:val="007C6C69"/>
    <w:rsid w:val="007C75EB"/>
    <w:rsid w:val="007C7C89"/>
    <w:rsid w:val="007D0BC3"/>
    <w:rsid w:val="007D126D"/>
    <w:rsid w:val="007D2AD9"/>
    <w:rsid w:val="007E1395"/>
    <w:rsid w:val="007E2380"/>
    <w:rsid w:val="007E48EA"/>
    <w:rsid w:val="007E5000"/>
    <w:rsid w:val="007F0BE5"/>
    <w:rsid w:val="007F3E6C"/>
    <w:rsid w:val="00801CA1"/>
    <w:rsid w:val="00803E0A"/>
    <w:rsid w:val="008103ED"/>
    <w:rsid w:val="00817083"/>
    <w:rsid w:val="0082021F"/>
    <w:rsid w:val="008240D8"/>
    <w:rsid w:val="00827900"/>
    <w:rsid w:val="00852A74"/>
    <w:rsid w:val="00865394"/>
    <w:rsid w:val="0087174C"/>
    <w:rsid w:val="008721FA"/>
    <w:rsid w:val="0087336C"/>
    <w:rsid w:val="008772C1"/>
    <w:rsid w:val="008803E2"/>
    <w:rsid w:val="00880745"/>
    <w:rsid w:val="0088101F"/>
    <w:rsid w:val="00890876"/>
    <w:rsid w:val="008A0F42"/>
    <w:rsid w:val="008A15C4"/>
    <w:rsid w:val="008A6F36"/>
    <w:rsid w:val="008A74D0"/>
    <w:rsid w:val="008B08C1"/>
    <w:rsid w:val="008B1F9A"/>
    <w:rsid w:val="008B67C2"/>
    <w:rsid w:val="008D1C69"/>
    <w:rsid w:val="008D4C5B"/>
    <w:rsid w:val="008D6677"/>
    <w:rsid w:val="008E09FC"/>
    <w:rsid w:val="008E1773"/>
    <w:rsid w:val="008E2239"/>
    <w:rsid w:val="008E3D13"/>
    <w:rsid w:val="008E4355"/>
    <w:rsid w:val="008E43B6"/>
    <w:rsid w:val="008F279C"/>
    <w:rsid w:val="008F2B55"/>
    <w:rsid w:val="008F40C7"/>
    <w:rsid w:val="008F7933"/>
    <w:rsid w:val="00900FE8"/>
    <w:rsid w:val="0090600B"/>
    <w:rsid w:val="009068CF"/>
    <w:rsid w:val="009155C8"/>
    <w:rsid w:val="00915BD7"/>
    <w:rsid w:val="0091640B"/>
    <w:rsid w:val="00916B67"/>
    <w:rsid w:val="00917F30"/>
    <w:rsid w:val="0092008F"/>
    <w:rsid w:val="00923A55"/>
    <w:rsid w:val="0092443C"/>
    <w:rsid w:val="00927C31"/>
    <w:rsid w:val="00930873"/>
    <w:rsid w:val="009312ED"/>
    <w:rsid w:val="009329DA"/>
    <w:rsid w:val="00934925"/>
    <w:rsid w:val="00934CD5"/>
    <w:rsid w:val="00935BC7"/>
    <w:rsid w:val="00940EB6"/>
    <w:rsid w:val="00940EB8"/>
    <w:rsid w:val="00942871"/>
    <w:rsid w:val="00943E4F"/>
    <w:rsid w:val="009476EA"/>
    <w:rsid w:val="00955C9D"/>
    <w:rsid w:val="00956E1A"/>
    <w:rsid w:val="00965B5F"/>
    <w:rsid w:val="0096629E"/>
    <w:rsid w:val="00972356"/>
    <w:rsid w:val="00974040"/>
    <w:rsid w:val="009856C2"/>
    <w:rsid w:val="009910DD"/>
    <w:rsid w:val="009968C9"/>
    <w:rsid w:val="009969E3"/>
    <w:rsid w:val="009A093B"/>
    <w:rsid w:val="009A780B"/>
    <w:rsid w:val="009B35E1"/>
    <w:rsid w:val="009B3694"/>
    <w:rsid w:val="009B67F0"/>
    <w:rsid w:val="009C0CB1"/>
    <w:rsid w:val="009C0FE9"/>
    <w:rsid w:val="009C1C85"/>
    <w:rsid w:val="009C305F"/>
    <w:rsid w:val="009C4A6B"/>
    <w:rsid w:val="009C4DE6"/>
    <w:rsid w:val="009D0593"/>
    <w:rsid w:val="009D72F4"/>
    <w:rsid w:val="009D7D94"/>
    <w:rsid w:val="009E100D"/>
    <w:rsid w:val="009E2306"/>
    <w:rsid w:val="009E33E5"/>
    <w:rsid w:val="009E3FB9"/>
    <w:rsid w:val="009E4275"/>
    <w:rsid w:val="009E591F"/>
    <w:rsid w:val="009E5921"/>
    <w:rsid w:val="009F039C"/>
    <w:rsid w:val="009F0821"/>
    <w:rsid w:val="009F1EE3"/>
    <w:rsid w:val="009F29C6"/>
    <w:rsid w:val="009F5C94"/>
    <w:rsid w:val="00A02067"/>
    <w:rsid w:val="00A034F1"/>
    <w:rsid w:val="00A039FD"/>
    <w:rsid w:val="00A06935"/>
    <w:rsid w:val="00A10BFB"/>
    <w:rsid w:val="00A1794C"/>
    <w:rsid w:val="00A2012F"/>
    <w:rsid w:val="00A2276E"/>
    <w:rsid w:val="00A24E79"/>
    <w:rsid w:val="00A27727"/>
    <w:rsid w:val="00A303C0"/>
    <w:rsid w:val="00A340C9"/>
    <w:rsid w:val="00A34D5F"/>
    <w:rsid w:val="00A36D0F"/>
    <w:rsid w:val="00A40DC4"/>
    <w:rsid w:val="00A46389"/>
    <w:rsid w:val="00A46AF6"/>
    <w:rsid w:val="00A47578"/>
    <w:rsid w:val="00A54A69"/>
    <w:rsid w:val="00A55902"/>
    <w:rsid w:val="00A609EA"/>
    <w:rsid w:val="00A60B54"/>
    <w:rsid w:val="00A62728"/>
    <w:rsid w:val="00A64C23"/>
    <w:rsid w:val="00A64F8F"/>
    <w:rsid w:val="00A67A0D"/>
    <w:rsid w:val="00A7379C"/>
    <w:rsid w:val="00A74824"/>
    <w:rsid w:val="00A80F25"/>
    <w:rsid w:val="00A827F0"/>
    <w:rsid w:val="00A861AE"/>
    <w:rsid w:val="00A91093"/>
    <w:rsid w:val="00A92F19"/>
    <w:rsid w:val="00AA00A5"/>
    <w:rsid w:val="00AA148A"/>
    <w:rsid w:val="00AA1D9D"/>
    <w:rsid w:val="00AA2264"/>
    <w:rsid w:val="00AA2FB5"/>
    <w:rsid w:val="00AA36ED"/>
    <w:rsid w:val="00AA4CD1"/>
    <w:rsid w:val="00AA53CE"/>
    <w:rsid w:val="00AA7469"/>
    <w:rsid w:val="00AB0636"/>
    <w:rsid w:val="00AB07B5"/>
    <w:rsid w:val="00AB0DED"/>
    <w:rsid w:val="00AB0F16"/>
    <w:rsid w:val="00AB106C"/>
    <w:rsid w:val="00AB3271"/>
    <w:rsid w:val="00AB5BF8"/>
    <w:rsid w:val="00AB6AC5"/>
    <w:rsid w:val="00AC46A3"/>
    <w:rsid w:val="00AD4664"/>
    <w:rsid w:val="00AD4A83"/>
    <w:rsid w:val="00AD6208"/>
    <w:rsid w:val="00AD63CB"/>
    <w:rsid w:val="00AD6778"/>
    <w:rsid w:val="00AD6EB6"/>
    <w:rsid w:val="00AD7D90"/>
    <w:rsid w:val="00AE1CF1"/>
    <w:rsid w:val="00AE1FD5"/>
    <w:rsid w:val="00AE5054"/>
    <w:rsid w:val="00AF33F3"/>
    <w:rsid w:val="00AF7B1F"/>
    <w:rsid w:val="00B01578"/>
    <w:rsid w:val="00B02A7E"/>
    <w:rsid w:val="00B04CBB"/>
    <w:rsid w:val="00B05EE2"/>
    <w:rsid w:val="00B12715"/>
    <w:rsid w:val="00B2416C"/>
    <w:rsid w:val="00B27766"/>
    <w:rsid w:val="00B27BAF"/>
    <w:rsid w:val="00B32514"/>
    <w:rsid w:val="00B34866"/>
    <w:rsid w:val="00B37B7E"/>
    <w:rsid w:val="00B41F8A"/>
    <w:rsid w:val="00B52A8E"/>
    <w:rsid w:val="00B55473"/>
    <w:rsid w:val="00B55502"/>
    <w:rsid w:val="00B5594B"/>
    <w:rsid w:val="00B61986"/>
    <w:rsid w:val="00B64B31"/>
    <w:rsid w:val="00B66B68"/>
    <w:rsid w:val="00B67DA1"/>
    <w:rsid w:val="00B806B0"/>
    <w:rsid w:val="00B8175A"/>
    <w:rsid w:val="00B84247"/>
    <w:rsid w:val="00B842D6"/>
    <w:rsid w:val="00B85C9A"/>
    <w:rsid w:val="00B93397"/>
    <w:rsid w:val="00B93602"/>
    <w:rsid w:val="00B944DC"/>
    <w:rsid w:val="00B95E5B"/>
    <w:rsid w:val="00BA1207"/>
    <w:rsid w:val="00BA1614"/>
    <w:rsid w:val="00BA21C4"/>
    <w:rsid w:val="00BA41C8"/>
    <w:rsid w:val="00BA4ED9"/>
    <w:rsid w:val="00BA6D7C"/>
    <w:rsid w:val="00BA74C8"/>
    <w:rsid w:val="00BB02C1"/>
    <w:rsid w:val="00BB0F2B"/>
    <w:rsid w:val="00BB31F9"/>
    <w:rsid w:val="00BB53E5"/>
    <w:rsid w:val="00BB6B5A"/>
    <w:rsid w:val="00BC13DE"/>
    <w:rsid w:val="00BC15A4"/>
    <w:rsid w:val="00BD05CB"/>
    <w:rsid w:val="00BD0A83"/>
    <w:rsid w:val="00BD4B0C"/>
    <w:rsid w:val="00BD4D24"/>
    <w:rsid w:val="00BD5974"/>
    <w:rsid w:val="00BD71E3"/>
    <w:rsid w:val="00BD7C0E"/>
    <w:rsid w:val="00BE09B6"/>
    <w:rsid w:val="00BE0B3E"/>
    <w:rsid w:val="00BE10F2"/>
    <w:rsid w:val="00BE15AB"/>
    <w:rsid w:val="00BE1C7D"/>
    <w:rsid w:val="00BE25AF"/>
    <w:rsid w:val="00BE2B3B"/>
    <w:rsid w:val="00BE4A7C"/>
    <w:rsid w:val="00BE64AC"/>
    <w:rsid w:val="00BE68DA"/>
    <w:rsid w:val="00BF0860"/>
    <w:rsid w:val="00BF2520"/>
    <w:rsid w:val="00BF3244"/>
    <w:rsid w:val="00BF6E1E"/>
    <w:rsid w:val="00C0068C"/>
    <w:rsid w:val="00C07AB6"/>
    <w:rsid w:val="00C12730"/>
    <w:rsid w:val="00C13BAF"/>
    <w:rsid w:val="00C22CE5"/>
    <w:rsid w:val="00C23564"/>
    <w:rsid w:val="00C23D2C"/>
    <w:rsid w:val="00C25E89"/>
    <w:rsid w:val="00C31E53"/>
    <w:rsid w:val="00C323C2"/>
    <w:rsid w:val="00C35AFB"/>
    <w:rsid w:val="00C37DBB"/>
    <w:rsid w:val="00C4074D"/>
    <w:rsid w:val="00C4092E"/>
    <w:rsid w:val="00C51362"/>
    <w:rsid w:val="00C53C03"/>
    <w:rsid w:val="00C54FEF"/>
    <w:rsid w:val="00C60F5F"/>
    <w:rsid w:val="00C61465"/>
    <w:rsid w:val="00C6263C"/>
    <w:rsid w:val="00C65101"/>
    <w:rsid w:val="00C6621C"/>
    <w:rsid w:val="00C71035"/>
    <w:rsid w:val="00C72DF3"/>
    <w:rsid w:val="00C74143"/>
    <w:rsid w:val="00C779F7"/>
    <w:rsid w:val="00C80A69"/>
    <w:rsid w:val="00C82B23"/>
    <w:rsid w:val="00C82B74"/>
    <w:rsid w:val="00C84B01"/>
    <w:rsid w:val="00C856EF"/>
    <w:rsid w:val="00C86DF5"/>
    <w:rsid w:val="00C91326"/>
    <w:rsid w:val="00C9480C"/>
    <w:rsid w:val="00C978E6"/>
    <w:rsid w:val="00CA222E"/>
    <w:rsid w:val="00CA4C0C"/>
    <w:rsid w:val="00CA6529"/>
    <w:rsid w:val="00CB05A2"/>
    <w:rsid w:val="00CB0EFC"/>
    <w:rsid w:val="00CB1CC3"/>
    <w:rsid w:val="00CB5EA8"/>
    <w:rsid w:val="00CB5FAE"/>
    <w:rsid w:val="00CB6156"/>
    <w:rsid w:val="00CC1803"/>
    <w:rsid w:val="00CC1CCF"/>
    <w:rsid w:val="00CC3164"/>
    <w:rsid w:val="00CC31D7"/>
    <w:rsid w:val="00CC66C0"/>
    <w:rsid w:val="00CD3610"/>
    <w:rsid w:val="00CD478A"/>
    <w:rsid w:val="00CE2D2A"/>
    <w:rsid w:val="00CE3D91"/>
    <w:rsid w:val="00CF00C9"/>
    <w:rsid w:val="00CF13F7"/>
    <w:rsid w:val="00CF5DB1"/>
    <w:rsid w:val="00CF674A"/>
    <w:rsid w:val="00D04F07"/>
    <w:rsid w:val="00D10BD2"/>
    <w:rsid w:val="00D11D25"/>
    <w:rsid w:val="00D13099"/>
    <w:rsid w:val="00D14138"/>
    <w:rsid w:val="00D1670A"/>
    <w:rsid w:val="00D16775"/>
    <w:rsid w:val="00D20244"/>
    <w:rsid w:val="00D20E2F"/>
    <w:rsid w:val="00D21B6A"/>
    <w:rsid w:val="00D2451F"/>
    <w:rsid w:val="00D26869"/>
    <w:rsid w:val="00D26FE8"/>
    <w:rsid w:val="00D32550"/>
    <w:rsid w:val="00D34AD4"/>
    <w:rsid w:val="00D40724"/>
    <w:rsid w:val="00D427CB"/>
    <w:rsid w:val="00D45F5A"/>
    <w:rsid w:val="00D53716"/>
    <w:rsid w:val="00D6007D"/>
    <w:rsid w:val="00D618D2"/>
    <w:rsid w:val="00D63791"/>
    <w:rsid w:val="00D63FFA"/>
    <w:rsid w:val="00D655E5"/>
    <w:rsid w:val="00D67919"/>
    <w:rsid w:val="00D71060"/>
    <w:rsid w:val="00D71629"/>
    <w:rsid w:val="00D72128"/>
    <w:rsid w:val="00D76AB4"/>
    <w:rsid w:val="00D826FB"/>
    <w:rsid w:val="00D85DB6"/>
    <w:rsid w:val="00D865B9"/>
    <w:rsid w:val="00D90385"/>
    <w:rsid w:val="00D91657"/>
    <w:rsid w:val="00D916A0"/>
    <w:rsid w:val="00D91B86"/>
    <w:rsid w:val="00D92F34"/>
    <w:rsid w:val="00D93424"/>
    <w:rsid w:val="00D9495D"/>
    <w:rsid w:val="00DA0CD3"/>
    <w:rsid w:val="00DA120D"/>
    <w:rsid w:val="00DA1317"/>
    <w:rsid w:val="00DA2CBA"/>
    <w:rsid w:val="00DA7810"/>
    <w:rsid w:val="00DB2106"/>
    <w:rsid w:val="00DB37C3"/>
    <w:rsid w:val="00DB4C5E"/>
    <w:rsid w:val="00DB5589"/>
    <w:rsid w:val="00DC0DCF"/>
    <w:rsid w:val="00DC4301"/>
    <w:rsid w:val="00DC71EB"/>
    <w:rsid w:val="00DC7BDA"/>
    <w:rsid w:val="00DD0BEB"/>
    <w:rsid w:val="00DD25BB"/>
    <w:rsid w:val="00DD25E4"/>
    <w:rsid w:val="00DD2609"/>
    <w:rsid w:val="00DD3BEB"/>
    <w:rsid w:val="00DD7599"/>
    <w:rsid w:val="00DE025E"/>
    <w:rsid w:val="00DE231B"/>
    <w:rsid w:val="00DE289D"/>
    <w:rsid w:val="00DF0ADE"/>
    <w:rsid w:val="00DF22FF"/>
    <w:rsid w:val="00DF6BF8"/>
    <w:rsid w:val="00E009E4"/>
    <w:rsid w:val="00E01CCA"/>
    <w:rsid w:val="00E039D9"/>
    <w:rsid w:val="00E26FD4"/>
    <w:rsid w:val="00E27291"/>
    <w:rsid w:val="00E307EF"/>
    <w:rsid w:val="00E31BD6"/>
    <w:rsid w:val="00E3346D"/>
    <w:rsid w:val="00E353E6"/>
    <w:rsid w:val="00E36DE4"/>
    <w:rsid w:val="00E400F0"/>
    <w:rsid w:val="00E50168"/>
    <w:rsid w:val="00E52B5B"/>
    <w:rsid w:val="00E53329"/>
    <w:rsid w:val="00E53AD1"/>
    <w:rsid w:val="00E5420D"/>
    <w:rsid w:val="00E544DE"/>
    <w:rsid w:val="00E55070"/>
    <w:rsid w:val="00E62157"/>
    <w:rsid w:val="00E63E26"/>
    <w:rsid w:val="00E66ED2"/>
    <w:rsid w:val="00E70644"/>
    <w:rsid w:val="00E74406"/>
    <w:rsid w:val="00E76FA6"/>
    <w:rsid w:val="00E77B28"/>
    <w:rsid w:val="00E9034F"/>
    <w:rsid w:val="00E92CA6"/>
    <w:rsid w:val="00E93473"/>
    <w:rsid w:val="00EA1C3D"/>
    <w:rsid w:val="00EA1DAD"/>
    <w:rsid w:val="00EA4761"/>
    <w:rsid w:val="00EA527B"/>
    <w:rsid w:val="00EA555F"/>
    <w:rsid w:val="00EA5640"/>
    <w:rsid w:val="00EB1628"/>
    <w:rsid w:val="00EC10E3"/>
    <w:rsid w:val="00EC2622"/>
    <w:rsid w:val="00EC4F7E"/>
    <w:rsid w:val="00EC4FDF"/>
    <w:rsid w:val="00ED4AA3"/>
    <w:rsid w:val="00ED56B9"/>
    <w:rsid w:val="00EE3370"/>
    <w:rsid w:val="00EE4930"/>
    <w:rsid w:val="00EE769F"/>
    <w:rsid w:val="00EF18D8"/>
    <w:rsid w:val="00EF3E86"/>
    <w:rsid w:val="00EF4134"/>
    <w:rsid w:val="00EF4834"/>
    <w:rsid w:val="00EF725A"/>
    <w:rsid w:val="00F032C3"/>
    <w:rsid w:val="00F03829"/>
    <w:rsid w:val="00F0531D"/>
    <w:rsid w:val="00F1144B"/>
    <w:rsid w:val="00F12437"/>
    <w:rsid w:val="00F14293"/>
    <w:rsid w:val="00F2187C"/>
    <w:rsid w:val="00F23249"/>
    <w:rsid w:val="00F321B5"/>
    <w:rsid w:val="00F3322F"/>
    <w:rsid w:val="00F33355"/>
    <w:rsid w:val="00F35FBA"/>
    <w:rsid w:val="00F361BF"/>
    <w:rsid w:val="00F405E0"/>
    <w:rsid w:val="00F40F77"/>
    <w:rsid w:val="00F44F92"/>
    <w:rsid w:val="00F47AE5"/>
    <w:rsid w:val="00F542BB"/>
    <w:rsid w:val="00F552CF"/>
    <w:rsid w:val="00F55975"/>
    <w:rsid w:val="00F55F7C"/>
    <w:rsid w:val="00F6149B"/>
    <w:rsid w:val="00F67A59"/>
    <w:rsid w:val="00F73DE9"/>
    <w:rsid w:val="00F7598A"/>
    <w:rsid w:val="00F77895"/>
    <w:rsid w:val="00F80E45"/>
    <w:rsid w:val="00F854C9"/>
    <w:rsid w:val="00F860F7"/>
    <w:rsid w:val="00F94E80"/>
    <w:rsid w:val="00F94F67"/>
    <w:rsid w:val="00F96121"/>
    <w:rsid w:val="00FA33C8"/>
    <w:rsid w:val="00FA41FF"/>
    <w:rsid w:val="00FA7C11"/>
    <w:rsid w:val="00FB32E5"/>
    <w:rsid w:val="00FB4C24"/>
    <w:rsid w:val="00FB78AD"/>
    <w:rsid w:val="00FB7940"/>
    <w:rsid w:val="00FC11E1"/>
    <w:rsid w:val="00FC30E2"/>
    <w:rsid w:val="00FC509C"/>
    <w:rsid w:val="00FC5C48"/>
    <w:rsid w:val="00FD0B9C"/>
    <w:rsid w:val="00FD2150"/>
    <w:rsid w:val="00FD2E61"/>
    <w:rsid w:val="00FE3369"/>
    <w:rsid w:val="00FE5C0B"/>
    <w:rsid w:val="00FF555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D9208"/>
  <w15:docId w15:val="{862C58AC-7D80-422D-8035-90E51AE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0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left" w:pos="1440"/>
        <w:tab w:val="left" w:pos="1680"/>
      </w:tabs>
      <w:spacing w:line="240" w:lineRule="exact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40" w:lineRule="exact"/>
      <w:jc w:val="both"/>
    </w:pPr>
    <w:rPr>
      <w:rFonts w:ascii="Courier New" w:hAnsi="Courier New"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1"/>
    <w:qFormat/>
    <w:pPr>
      <w:spacing w:line="240" w:lineRule="exact"/>
      <w:ind w:left="720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paragraph" w:customStyle="1" w:styleId="minutes">
    <w:name w:val="minutes"/>
    <w:pPr>
      <w:tabs>
        <w:tab w:val="decimal" w:pos="432"/>
        <w:tab w:val="left" w:pos="720"/>
        <w:tab w:val="left" w:pos="1008"/>
      </w:tabs>
      <w:spacing w:line="240" w:lineRule="exac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4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EB8"/>
    <w:rPr>
      <w:sz w:val="24"/>
      <w:szCs w:val="24"/>
    </w:rPr>
  </w:style>
  <w:style w:type="paragraph" w:styleId="NoSpacing">
    <w:name w:val="No Spacing"/>
    <w:uiPriority w:val="1"/>
    <w:qFormat/>
    <w:rsid w:val="001B11F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2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2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61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64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decimal" w:pos="7200"/>
      </w:tabs>
      <w:ind w:left="720"/>
      <w:jc w:val="both"/>
    </w:pPr>
    <w:rPr>
      <w:rFonts w:ascii="Courier New" w:eastAsia="Times New Roman" w:hAnsi="Courier New"/>
      <w:sz w:val="20"/>
      <w:szCs w:val="20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664CC9"/>
    <w:rPr>
      <w:rFonts w:ascii="Courier New" w:eastAsia="Times New Roman" w:hAnsi="Courier New"/>
      <w:bdr w:val="none" w:sz="0" w:space="0" w:color="auto"/>
    </w:rPr>
  </w:style>
  <w:style w:type="table" w:styleId="TableGrid">
    <w:name w:val="Table Grid"/>
    <w:basedOn w:val="TableNormal"/>
    <w:uiPriority w:val="59"/>
    <w:rsid w:val="002A2F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6137da9a-f00b-41dd-9bdf-c13f24434e53" ContentTypeId="0x01010028264F24260D62458AB176E048CC69280118" PreviousValue="true"/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OAA Meeting Files" ma:contentTypeID="0x01010028264F24260D62458AB176E048CC692801180032F8C36C5506DC4C96AB491891026709" ma:contentTypeVersion="3491" ma:contentTypeDescription="" ma:contentTypeScope="" ma:versionID="f9ee8a9a9120bcc01d2c0be7d4e0c408">
  <xsd:schema xmlns:xsd="http://www.w3.org/2001/XMLSchema" xmlns:xs="http://www.w3.org/2001/XMLSchema" xmlns:p="http://schemas.microsoft.com/office/2006/metadata/properties" xmlns:ns1="http://schemas.microsoft.com/sharepoint/v3" xmlns:ns2="e06c4cb8-b623-48ed-ab2d-000b5403af79" xmlns:ns3="7af4a273-d210-4a9e-bca6-42f30f22cd78" xmlns:ns4="add18185-946c-4815-b23d-8b32246b4699" targetNamespace="http://schemas.microsoft.com/office/2006/metadata/properties" ma:root="true" ma:fieldsID="1057ee2df96be7df75e0148fd87dcf59" ns1:_="" ns2:_="" ns3:_="" ns4:_="">
    <xsd:import namespace="http://schemas.microsoft.com/sharepoint/v3"/>
    <xsd:import namespace="e06c4cb8-b623-48ed-ab2d-000b5403af79"/>
    <xsd:import namespace="7af4a273-d210-4a9e-bca6-42f30f22cd78"/>
    <xsd:import namespace="add18185-946c-4815-b23d-8b32246b4699"/>
    <xsd:element name="properties">
      <xsd:complexType>
        <xsd:sequence>
          <xsd:element name="documentManagement">
            <xsd:complexType>
              <xsd:all>
                <xsd:element ref="ns2:Start_x0020_Date" minOccurs="0"/>
                <xsd:element ref="ns2:End_x0020_Date" minOccurs="0"/>
                <xsd:element ref="ns2:Doc_x0020_Status" minOccurs="0"/>
                <xsd:element ref="ns2:Fiscal_x0020_Period" minOccurs="0"/>
                <xsd:element ref="ns2:Fiscal_x0020_Year" minOccurs="0"/>
                <xsd:element ref="ns2:Calendar_x0020_Year" minOccurs="0"/>
                <xsd:element ref="ns2:Email_x0020_Subject" minOccurs="0"/>
                <xsd:element ref="ns2:From1" minOccurs="0"/>
                <xsd:element ref="ns2:Sent" minOccurs="0"/>
                <xsd:element ref="ns2:To" minOccurs="0"/>
                <xsd:element ref="ns2:CC" minOccurs="0"/>
                <xsd:element ref="ns2:SSI" minOccurs="0"/>
                <xsd:element ref="ns2:GOAA_x0020_ECM_x0020_DocID" minOccurs="0"/>
                <xsd:element ref="ns2:GOAA_x0020_Reference_x0020_ID" minOccurs="0"/>
                <xsd:element ref="ns2:Send_x0020_to_x0020_Record_x0020_Center" minOccurs="0"/>
                <xsd:element ref="ns2:Records_x0020_Retention_x0020_Category" minOccurs="0"/>
                <xsd:element ref="ns2:Record_x0020_Expiration_x0020_Date" minOccurs="0"/>
                <xsd:element ref="ns2:Record_x0020_Routing" minOccurs="0"/>
                <xsd:element ref="ns2:WF_x0020_Activity_x0020_1" minOccurs="0"/>
                <xsd:element ref="ns2:WF_x0020_Currently_x0020_Assigned_x0020_To" minOccurs="0"/>
                <xsd:element ref="ns2:GOAA_x0020_ECM_x0020_Revision" minOccurs="0"/>
                <xsd:element ref="ns2:TaxCatchAll" minOccurs="0"/>
                <xsd:element ref="ns2:e7bce4e1857b492494bed5c2cf63265f" minOccurs="0"/>
                <xsd:element ref="ns2:l72daf27616c492eb885074c28cf1506" minOccurs="0"/>
                <xsd:element ref="ns2:_dlc_DocId" minOccurs="0"/>
                <xsd:element ref="ns2:_dlc_DocIdUrl" minOccurs="0"/>
                <xsd:element ref="ns2:_dlc_DocIdPersistId" minOccurs="0"/>
                <xsd:element ref="ns2:TaxCatchAllLabel" minOccurs="0"/>
                <xsd:element ref="ns2:i7457265e5e94662be7d11e31a33315f" minOccurs="0"/>
                <xsd:element ref="ns1:_dlc_Exempt" minOccurs="0"/>
                <xsd:element ref="ns1:_dlc_ExpireDateSaved" minOccurs="0"/>
                <xsd:element ref="ns1:_dlc_ExpireDate" minOccurs="0"/>
                <xsd:element ref="ns2:GOAAOriginalPath" minOccurs="0"/>
                <xsd:element ref="ns3:SharedWithUsers" minOccurs="0"/>
                <xsd:element ref="ns2:Meeting_x0020_Dat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4cb8-b623-48ed-ab2d-000b5403af79" elementFormDefault="qualified">
    <xsd:import namespace="http://schemas.microsoft.com/office/2006/documentManagement/types"/>
    <xsd:import namespace="http://schemas.microsoft.com/office/infopath/2007/PartnerControls"/>
    <xsd:element name="Start_x0020_Date" ma:index="2" nillable="true" ma:displayName="Start Date" ma:description="GOAA Start Date" ma:format="DateOnly" ma:internalName="Start_x0020_Date">
      <xsd:simpleType>
        <xsd:restriction base="dms:DateTime"/>
      </xsd:simpleType>
    </xsd:element>
    <xsd:element name="End_x0020_Date" ma:index="3" nillable="true" ma:displayName="End Date" ma:description="GOAA End Date" ma:format="DateOnly" ma:internalName="End_x0020_Date">
      <xsd:simpleType>
        <xsd:restriction base="dms:DateTime"/>
      </xsd:simpleType>
    </xsd:element>
    <xsd:element name="Doc_x0020_Status" ma:index="4" nillable="true" ma:displayName="Doc Status" ma:default="NA" ma:description="" ma:format="Dropdown" ma:internalName="Doc_x0020_Status">
      <xsd:simpleType>
        <xsd:restriction base="dms:Choice">
          <xsd:enumeration value="Open"/>
          <xsd:enumeration value="Closed"/>
          <xsd:enumeration value="Canceled"/>
          <xsd:enumeration value="Pending"/>
          <xsd:enumeration value="NA"/>
        </xsd:restriction>
      </xsd:simpleType>
    </xsd:element>
    <xsd:element name="Fiscal_x0020_Period" ma:index="5" nillable="true" ma:displayName="Fiscal Period" ma:description="GOAA Fiscal Period (YY##) &#10;Specified by FY (YY) and Fiscal Month (##)" ma:format="Dropdown" ma:internalName="Fiscal_x0020_Period" ma:readOnly="false">
      <xsd:simpleType>
        <xsd:restriction base="dms:Choice">
          <xsd:enumeration value="01 Oct"/>
          <xsd:enumeration value="02 Nov"/>
          <xsd:enumeration value="03 Dec"/>
          <xsd:enumeration value="04 Jan"/>
          <xsd:enumeration value="05 Feb"/>
          <xsd:enumeration value="06 Mar"/>
          <xsd:enumeration value="07 Apr"/>
          <xsd:enumeration value="08 May"/>
          <xsd:enumeration value="09 Jun"/>
          <xsd:enumeration value="10 Jul"/>
          <xsd:enumeration value="11 Aug"/>
          <xsd:enumeration value="12 Sep"/>
        </xsd:restriction>
      </xsd:simpleType>
    </xsd:element>
    <xsd:element name="Fiscal_x0020_Year" ma:index="6" nillable="true" ma:displayName="Fiscal Year" ma:format="Dropdown" ma:internalName="Fiscal_x0020_Year">
      <xsd:simpleType>
        <xsd:restriction base="dms:Choice">
          <xsd:enumeration value="FY 1900"/>
          <xsd:enumeration value="FY 1980"/>
          <xsd:enumeration value="FY 1981"/>
          <xsd:enumeration value="FY 1982"/>
          <xsd:enumeration value="FY 1983"/>
          <xsd:enumeration value="FY 1984"/>
          <xsd:enumeration value="FY 1985"/>
          <xsd:enumeration value="FY 1986"/>
          <xsd:enumeration value="FY 1987"/>
          <xsd:enumeration value="FY 1988"/>
          <xsd:enumeration value="FY 1989"/>
          <xsd:enumeration value="FY 1990"/>
          <xsd:enumeration value="FY 1991"/>
          <xsd:enumeration value="FY 1992"/>
          <xsd:enumeration value="FY 1993"/>
          <xsd:enumeration value="FY 1994"/>
          <xsd:enumeration value="FY 1995"/>
          <xsd:enumeration value="FY 1996"/>
          <xsd:enumeration value="FY 1997"/>
          <xsd:enumeration value="FY 1998"/>
          <xsd:enumeration value="FY 1999"/>
          <xsd:enumeration value="FY 2000"/>
          <xsd:enumeration value="FY 2001"/>
          <xsd:enumeration value="FY 2002"/>
          <xsd:enumeration value="FY 2003"/>
          <xsd:enumeration value="FY 2004"/>
          <xsd:enumeration value="FY 2005"/>
          <xsd:enumeration value="FY 2006"/>
          <xsd:enumeration value="FY 2007"/>
          <xsd:enumeration value="FY 2008"/>
          <xsd:enumeration value="FY 2009"/>
          <xsd:enumeration value="FY 2010"/>
          <xsd:enumeration value="FY 2011"/>
          <xsd:enumeration value="FY 2012"/>
          <xsd:enumeration value="FY 2013"/>
          <xsd:enumeration value="FY 2014"/>
          <xsd:enumeration value="FY 2015"/>
          <xsd:enumeration value="FY 2016"/>
          <xsd:enumeration value="FY 2017"/>
          <xsd:enumeration value="FY 2018"/>
          <xsd:enumeration value="FY 2019"/>
          <xsd:enumeration value="FY 2020"/>
          <xsd:enumeration value="FY 2021"/>
          <xsd:enumeration value="FY 2022"/>
          <xsd:enumeration value="FY 2023"/>
          <xsd:enumeration value="FY 2024"/>
          <xsd:enumeration value="FY 2025"/>
          <xsd:enumeration value="FY 2026"/>
          <xsd:enumeration value="FY 2027"/>
          <xsd:enumeration value="FY 2028"/>
          <xsd:enumeration value="FY 2029"/>
          <xsd:enumeration value="FY 2030"/>
          <xsd:enumeration value="FY 2031"/>
          <xsd:enumeration value="FY 2032"/>
          <xsd:enumeration value="FY 2033"/>
          <xsd:enumeration value="FY 2034"/>
          <xsd:enumeration value="FY 2035"/>
          <xsd:enumeration value="FY 2036"/>
          <xsd:enumeration value="FY 2037"/>
          <xsd:enumeration value="FY 2038"/>
          <xsd:enumeration value="FY 2039"/>
          <xsd:enumeration value="FY 2040"/>
          <xsd:enumeration value="FY 2041"/>
          <xsd:enumeration value="FY 2042"/>
          <xsd:enumeration value="FY 2043"/>
          <xsd:enumeration value="FY 2044"/>
          <xsd:enumeration value="FY 2045"/>
          <xsd:enumeration value="FY 2046"/>
          <xsd:enumeration value="FY 2047"/>
          <xsd:enumeration value="FY 2048"/>
          <xsd:enumeration value="FY 2049"/>
          <xsd:enumeration value="FY 2050"/>
        </xsd:restriction>
      </xsd:simpleType>
    </xsd:element>
    <xsd:element name="Calendar_x0020_Year" ma:index="7" nillable="true" ma:displayName="Calendar Year" ma:description="GOAA Calendar Year (YYYY)&#10;Specified as 4 characters" ma:format="Dropdown" ma:internalName="Calendar_x0020_Year">
      <xsd:simpleType>
        <xsd:union memberTypes="dms:Text">
          <xsd:simpleType>
            <xsd:restriction base="dms:Choice">
              <xsd:enumeration value="1900"/>
              <xsd:enumeration value="1970"/>
              <xsd:enumeration value="1971"/>
              <xsd:enumeration value="1972"/>
              <xsd:enumeration value="1973"/>
              <xsd:enumeration value="1974"/>
              <xsd:enumeration value="1975"/>
              <xsd:enumeration value="1976"/>
              <xsd:enumeration value="1977"/>
              <xsd:enumeration value="1978"/>
              <xsd:enumeration value="1979"/>
              <xsd:enumeration value="1980"/>
              <xsd:enumeration value="1981"/>
              <xsd:enumeration value="1982"/>
              <xsd:enumeration value="1983"/>
              <xsd:enumeration value="1984"/>
              <xsd:enumeration value="1985"/>
              <xsd:enumeration value="1986"/>
              <xsd:enumeration value="1987"/>
              <xsd:enumeration value="1988"/>
              <xsd:enumeration value="1989"/>
              <xsd:enumeration value="1990"/>
              <xsd:enumeration value="1991"/>
              <xsd:enumeration value="1992"/>
              <xsd:enumeration value="1993"/>
              <xsd:enumeration value="1994"/>
              <xsd:enumeration value="1995"/>
              <xsd:enumeration value="1996"/>
              <xsd:enumeration value="1997"/>
              <xsd:enumeration value="1998"/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  <xsd:enumeration value="2031"/>
              <xsd:enumeration value="2032"/>
              <xsd:enumeration value="2033"/>
              <xsd:enumeration value="2034"/>
              <xsd:enumeration value="2035"/>
              <xsd:enumeration value="2036"/>
              <xsd:enumeration value="2037"/>
              <xsd:enumeration value="2038"/>
              <xsd:enumeration value="2039"/>
              <xsd:enumeration value="2040"/>
              <xsd:enumeration value="2041"/>
              <xsd:enumeration value="2042"/>
              <xsd:enumeration value="2043"/>
              <xsd:enumeration value="2044"/>
              <xsd:enumeration value="2045"/>
              <xsd:enumeration value="2046"/>
              <xsd:enumeration value="2047"/>
              <xsd:enumeration value="2048"/>
              <xsd:enumeration value="2049"/>
              <xsd:enumeration value="2050"/>
            </xsd:restriction>
          </xsd:simpleType>
        </xsd:union>
      </xsd:simpleType>
    </xsd:element>
    <xsd:element name="Email_x0020_Subject" ma:index="8" nillable="true" ma:displayName="Email Subject" ma:internalName="Email_x0020_Subject">
      <xsd:simpleType>
        <xsd:restriction base="dms:Note">
          <xsd:maxLength value="255"/>
        </xsd:restriction>
      </xsd:simpleType>
    </xsd:element>
    <xsd:element name="From1" ma:index="9" nillable="true" ma:displayName="From" ma:internalName="From1">
      <xsd:simpleType>
        <xsd:restriction base="dms:Text">
          <xsd:maxLength value="255"/>
        </xsd:restriction>
      </xsd:simpleType>
    </xsd:element>
    <xsd:element name="Sent" ma:index="10" nillable="true" ma:displayName="Sent" ma:format="DateTime" ma:internalName="Sent">
      <xsd:simpleType>
        <xsd:restriction base="dms:DateTime"/>
      </xsd:simpleType>
    </xsd:element>
    <xsd:element name="To" ma:index="11" nillable="true" ma:displayName="To" ma:internalName="To">
      <xsd:simpleType>
        <xsd:restriction base="dms:Note">
          <xsd:maxLength value="255"/>
        </xsd:restriction>
      </xsd:simpleType>
    </xsd:element>
    <xsd:element name="CC" ma:index="12" nillable="true" ma:displayName="CC" ma:description="Other Addressee from Oracle" ma:internalName="CC">
      <xsd:simpleType>
        <xsd:restriction base="dms:Note">
          <xsd:maxLength value="255"/>
        </xsd:restriction>
      </xsd:simpleType>
    </xsd:element>
    <xsd:element name="SSI" ma:index="13" nillable="true" ma:displayName="SSI" ma:default="0" ma:description="Security Sensitive Information" ma:internalName="SSI">
      <xsd:simpleType>
        <xsd:restriction base="dms:Boolean"/>
      </xsd:simpleType>
    </xsd:element>
    <xsd:element name="GOAA_x0020_ECM_x0020_DocID" ma:index="14" nillable="true" ma:displayName="ECM DocID" ma:description="DocID from Legacy ECM" ma:internalName="GOAA_x0020_ECM_x0020_DocID" ma:readOnly="false">
      <xsd:simpleType>
        <xsd:restriction base="dms:Text">
          <xsd:maxLength value="25"/>
        </xsd:restriction>
      </xsd:simpleType>
    </xsd:element>
    <xsd:element name="GOAA_x0020_Reference_x0020_ID" ma:index="15" nillable="true" ma:displayName="Reference ID" ma:description="GOAA Reference ID" ma:internalName="GOAA_x0020_Reference_x0020_ID">
      <xsd:simpleType>
        <xsd:restriction base="dms:Text">
          <xsd:maxLength value="200"/>
        </xsd:restriction>
      </xsd:simpleType>
    </xsd:element>
    <xsd:element name="Send_x0020_to_x0020_Record_x0020_Center" ma:index="18" nillable="true" ma:displayName="Send to Record Center" ma:description="Date to Send the item to the Record Center." ma:format="DateOnly" ma:internalName="Send_x0020_to_x0020_Record_x0020_Center">
      <xsd:simpleType>
        <xsd:restriction base="dms:DateTime"/>
      </xsd:simpleType>
    </xsd:element>
    <xsd:element name="Records_x0020_Retention_x0020_Category" ma:index="19" nillable="true" ma:displayName="Records Retention Category" ma:description="Retention Schedule category code for records classification." ma:internalName="Records_x0020_Retention_x0020_Category">
      <xsd:simpleType>
        <xsd:restriction base="dms:Text">
          <xsd:maxLength value="255"/>
        </xsd:restriction>
      </xsd:simpleType>
    </xsd:element>
    <xsd:element name="Record_x0020_Expiration_x0020_Date" ma:index="20" nillable="true" ma:displayName="Record Expiration Date" ma:description="Date item will be disposed of from Records Management." ma:format="DateOnly" ma:internalName="Record_x0020_Expiration_x0020_Date" ma:readOnly="false">
      <xsd:simpleType>
        <xsd:restriction base="dms:DateTime"/>
      </xsd:simpleType>
    </xsd:element>
    <xsd:element name="Record_x0020_Routing" ma:index="21" nillable="true" ma:displayName="Record Routing" ma:default="Move" ma:description="Move - Moves the Content to The Record Center&#10;Copy - Leaves original Here and a Copy (with New DocID is added to the Content to The Record Center&#10;Link - Move the Copy to the Content to The Record Center and leave a link&#10;Move - Moves the Content to The Record Center&#10;Move - Moves the Content to The Record Center&#10;" ma:format="Dropdown" ma:internalName="Record_x0020_Routing">
      <xsd:simpleType>
        <xsd:restriction base="dms:Choice">
          <xsd:enumeration value="Move"/>
          <xsd:enumeration value="Copy"/>
          <xsd:enumeration value="Link"/>
          <xsd:enumeration value="Completed"/>
        </xsd:restriction>
      </xsd:simpleType>
    </xsd:element>
    <xsd:element name="WF_x0020_Activity_x0020_1" ma:index="22" nillable="true" ma:displayName="WF Activity 1" ma:default="Review or Update (No Signature)" ma:description="" ma:format="Dropdown" ma:internalName="WF_x0020_Activity_x0020_1">
      <xsd:simpleType>
        <xsd:restriction base="dms:Choice">
          <xsd:enumeration value="Review or Update (No Signature)"/>
          <xsd:enumeration value="Create Signature"/>
          <xsd:enumeration value="GOAA_Director"/>
          <xsd:enumeration value="GOAA_Staff"/>
          <xsd:enumeration value="Manager"/>
          <xsd:enumeration value="Project_Manager"/>
          <xsd:enumeration value="Signature1"/>
          <xsd:enumeration value="Signature2"/>
          <xsd:enumeration value="Signature3"/>
          <xsd:enumeration value="Signature4"/>
          <xsd:enumeration value="Signature5"/>
          <xsd:enumeration value="Signature6"/>
          <xsd:enumeration value="Signature7"/>
          <xsd:enumeration value="Signature8"/>
          <xsd:enumeration value="Signature9"/>
          <xsd:enumeration value="Signature10"/>
        </xsd:restriction>
      </xsd:simpleType>
    </xsd:element>
    <xsd:element name="WF_x0020_Currently_x0020_Assigned_x0020_To" ma:index="23" nillable="true" ma:displayName="WF Currently Assigned To" ma:description="" ma:list="UserInfo" ma:SharePointGroup="0" ma:internalName="WF_x0020_Currently_x0020_Assigned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AA_x0020_ECM_x0020_Revision" ma:index="24" nillable="true" ma:displayName="ECM Revision" ma:decimals="0" ma:default="1" ma:description="GOAA ECM Revision number" ma:internalName="GOAA_x0020_ECM_x0020_Revision" ma:readOnly="false" ma:percentage="FALSE">
      <xsd:simpleType>
        <xsd:restriction base="dms:Number">
          <xsd:minInclusive value="1"/>
        </xsd:restriction>
      </xsd:simpleType>
    </xsd:element>
    <xsd:element name="TaxCatchAll" ma:index="27" nillable="true" ma:displayName="Taxonomy Catch All Column" ma:hidden="true" ma:list="{6bbfd14b-a263-4666-a1fa-ef99ffd029bf}" ma:internalName="TaxCatchAll" ma:showField="CatchAllData" ma:web="add18185-946c-4815-b23d-8b32246b4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bce4e1857b492494bed5c2cf63265f" ma:index="28" ma:taxonomy="true" ma:internalName="e7bce4e1857b492494bed5c2cf63265f" ma:taxonomyFieldName="Doc_x0020_Type_x0020__x002d__x0020_All" ma:displayName="Doc Type - All" ma:readOnly="false" ma:default="76;#TBD|4dc0a3e4-3a37-4fa3-a176-6db46ddb9837" ma:fieldId="{e7bce4e1-857b-4924-94be-d5c2cf63265f}" ma:sspId="13fdd35e-2106-4003-9e3a-450e6003bdce" ma:termSetId="3a0e41b6-c420-4de2-8d13-6b3d4ee8d9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2daf27616c492eb885074c28cf1506" ma:index="30" ma:taxonomy="true" ma:internalName="l72daf27616c492eb885074c28cf1506" ma:taxonomyFieldName="DocGroup_x0020__x002d__x0020_Meeting" ma:displayName="Doc Group - Meeting" ma:default="10;#Not Assigned|ea988575-f159-43ce-9b4d-c73ec300db79" ma:fieldId="{572daf27-616c-492e-b885-074c28cf1506}" ma:sspId="13fdd35e-2106-4003-9e3a-450e6003bdce" ma:termSetId="23f2322c-1a47-48df-83b3-e8cf910ffa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36" nillable="true" ma:displayName="Taxonomy Catch All Column1" ma:hidden="true" ma:list="{6bbfd14b-a263-4666-a1fa-ef99ffd029bf}" ma:internalName="TaxCatchAllLabel" ma:readOnly="true" ma:showField="CatchAllDataLabel" ma:web="add18185-946c-4815-b23d-8b32246b4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457265e5e94662be7d11e31a33315f" ma:index="37" nillable="true" ma:taxonomy="true" ma:internalName="i7457265e5e94662be7d11e31a33315f" ma:taxonomyFieldName="GOAA_x0020_Company_x0020_Codes" ma:displayName="Company Code" ma:default="" ma:fieldId="{27457265-e5e9-4662-be7d-11e31a33315f}" ma:sspId="13fdd35e-2106-4003-9e3a-450e6003bdce" ma:termSetId="7039d5ea-3edb-4de1-87a7-207f3dc1071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OAAOriginalPath" ma:index="43" nillable="true" ma:displayName="GOAA Original Path" ma:description="Original File Location." ma:internalName="GOAAOriginalPath">
      <xsd:simpleType>
        <xsd:restriction base="dms:Text">
          <xsd:maxLength value="255"/>
        </xsd:restriction>
      </xsd:simpleType>
    </xsd:element>
    <xsd:element name="Meeting_x0020_Date" ma:index="45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a273-d210-4a9e-bca6-42f30f22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18185-946c-4815-b23d-8b32246b4699" elementFormDefault="qualified">
    <xsd:import namespace="http://schemas.microsoft.com/office/2006/documentManagement/types"/>
    <xsd:import namespace="http://schemas.microsoft.com/office/infopath/2007/PartnerControls"/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GOAA RM Base</p:Name>
  <p:Description>RM Policy for GOAA Content.  Setting a date (in future) for "Send to Record Center" will move the content to the RC and begin Expiration Tracking until it is moved to the Recycle Bin for Final Disposition.</p:Description>
  <p:Statement/>
  <p:PolicyItems>
    <p:PolicyItem featureId="Microsoft.Office.RecordsManagement.PolicyFeatures.Expiration" staticId="0x01010028264F24260D62458AB176E048CC6928|-1530901111" UniqueId="def28400-4837-4642-9adc-483d5fac7a64">
      <p:Name>Retention</p:Name>
      <p:Description>Automatic scheduling of content for processing, and performing a retention action on content that has reached its due date.</p:Description>
      <p:CustomData>
        <Schedules nextStageId="7">
          <Schedule type="Default">
            <stages>
              <data stageId="1">
                <formula id="Microsoft.Office.RecordsManagement.PolicyFeatures.Expiration.Formula.BuiltIn">
                  <number>1</number>
                  <property>Send_x0020_to_x0020_Record_x0020_Center</property>
                  <propertyId>d2630d1f-a1d1-424a-b31c-5a541a3c7ddf</propertyId>
                  <period>days</period>
                </formula>
                <action type="action" id="Microsoft.Office.RecordsManagement.PolicyFeatures.Expiration.Action.SubmitFileMove" destnExplanation="Transferred due to GOAA Records Management organizational policy" destnId="01a12887-6380-40d9-a0f0-56ac95ebe44a" destnName="Move to Record Center" destnUrl="https://goaarc.goaa.org/_vti_bin/officialfile.asmx"/>
              </data>
            </stages>
          </Schedule>
          <Schedule type="Record">
            <stages>
              <data stageId="4">
                <formula id="MCO CustomExpirationFormula"/>
                <action type="workflow" id="1f4d74e9-3bc1-4c03-8b20-5cae77598bdc"/>
              </data>
              <data stageId="5" stageDeleted="true"/>
              <data stageId="2" recur="true" offset="30" unit="days" stageDeleted="true"/>
              <data stageId="6" recur="true" offset="30" unit="days">
                <formula id="Microsoft.Office.RecordsManagement.PolicyFeatures.Expiration.Formula.BuiltIn">
                  <number>30</number>
                  <property>_vti_ItemDeclaredRecord</property>
                  <propertyId>f9a44731-84eb-43a4-9973-cd2953ad8646</propertyId>
                  <period>days</period>
                </formula>
                <action type="workflow" id="1f4d74e9-3bc1-4c03-8b20-5cae77598bdc"/>
              </data>
              <data stageId="3">
                <formula id="Microsoft.Office.RecordsManagement.PolicyFeatures.Expiration.Formula.BuiltIn">
                  <number>30</number>
                  <property>Record_x0020_Expiration_x0020_Date</property>
                  <propertyId>b7283738-dd18-4cdc-9d38-65c725c5844c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28264F24260D62458AB176E048CC6928|990474540" UniqueId="a40c6967-3c80-40c0-8b20-886c4df75a9d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Status xmlns="e06c4cb8-b623-48ed-ab2d-000b5403af79">NA</Doc_x0020_Status>
    <Record_x0020_Routing xmlns="e06c4cb8-b623-48ed-ab2d-000b5403af79">Move</Record_x0020_Routing>
    <TaxCatchAll xmlns="e06c4cb8-b623-48ed-ab2d-000b5403af79">
      <Value>79</Value>
      <Value>12</Value>
    </TaxCatchAll>
    <Fiscal_x0020_Period xmlns="e06c4cb8-b623-48ed-ab2d-000b5403af79" xsi:nil="true"/>
    <Send_x0020_to_x0020_Record_x0020_Center xmlns="e06c4cb8-b623-48ed-ab2d-000b5403af79" xsi:nil="true"/>
    <Records_x0020_Retention_x0020_Category xmlns="e06c4cb8-b623-48ed-ab2d-000b5403af79" xsi:nil="true"/>
    <Email_x0020_Subject xmlns="e06c4cb8-b623-48ed-ab2d-000b5403af79" xsi:nil="true"/>
    <To xmlns="e06c4cb8-b623-48ed-ab2d-000b5403af79" xsi:nil="true"/>
    <e7bce4e1857b492494bed5c2cf63265f xmlns="e06c4cb8-b623-48ed-ab2d-000b5403af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Agendas/Minutes (permanent)</TermName>
          <TermId xmlns="http://schemas.microsoft.com/office/infopath/2007/PartnerControls">7350924c-1df0-4456-a022-5011e6bd4fce</TermId>
        </TermInfo>
      </Terms>
    </e7bce4e1857b492494bed5c2cf63265f>
    <Meeting_x0020_Date xmlns="e06c4cb8-b623-48ed-ab2d-000b5403af79" xsi:nil="true"/>
    <End_x0020_Date xmlns="e06c4cb8-b623-48ed-ab2d-000b5403af79" xsi:nil="true"/>
    <Sent xmlns="e06c4cb8-b623-48ed-ab2d-000b5403af79" xsi:nil="true"/>
    <CC xmlns="e06c4cb8-b623-48ed-ab2d-000b5403af79" xsi:nil="true"/>
    <Fiscal_x0020_Year xmlns="e06c4cb8-b623-48ed-ab2d-000b5403af79" xsi:nil="true"/>
    <Calendar_x0020_Year xmlns="e06c4cb8-b623-48ed-ab2d-000b5403af79" xsi:nil="true"/>
    <l72daf27616c492eb885074c28cf1506 xmlns="e06c4cb8-b623-48ed-ab2d-000b5403af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GOAA Board</TermName>
          <TermId xmlns="http://schemas.microsoft.com/office/infopath/2007/PartnerControls">285a4611-336a-407c-896b-f063a4d31ccf</TermId>
        </TermInfo>
      </Terms>
    </l72daf27616c492eb885074c28cf1506>
    <i7457265e5e94662be7d11e31a33315f xmlns="e06c4cb8-b623-48ed-ab2d-000b5403af79">
      <Terms xmlns="http://schemas.microsoft.com/office/infopath/2007/PartnerControls"/>
    </i7457265e5e94662be7d11e31a33315f>
    <Start_x0020_Date xmlns="e06c4cb8-b623-48ed-ab2d-000b5403af79" xsi:nil="true"/>
    <SSI xmlns="e06c4cb8-b623-48ed-ab2d-000b5403af79">false</SSI>
    <WF_x0020_Currently_x0020_Assigned_x0020_To xmlns="e06c4cb8-b623-48ed-ab2d-000b5403af79">
      <UserInfo>
        <DisplayName/>
        <AccountId xsi:nil="true"/>
        <AccountType/>
      </UserInfo>
    </WF_x0020_Currently_x0020_Assigned_x0020_To>
    <From1 xmlns="e06c4cb8-b623-48ed-ab2d-000b5403af79" xsi:nil="true"/>
    <GOAA_x0020_Reference_x0020_ID xmlns="e06c4cb8-b623-48ed-ab2d-000b5403af79" xsi:nil="true"/>
    <GOAAOriginalPath xmlns="e06c4cb8-b623-48ed-ab2d-000b5403af79" xsi:nil="true"/>
    <GOAA_x0020_ECM_x0020_DocID xmlns="e06c4cb8-b623-48ed-ab2d-000b5403af79" xsi:nil="true"/>
    <Record_x0020_Expiration_x0020_Date xmlns="e06c4cb8-b623-48ed-ab2d-000b5403af79" xsi:nil="true"/>
    <WF_x0020_Activity_x0020_1 xmlns="e06c4cb8-b623-48ed-ab2d-000b5403af79">Review or Update (No Signature)</WF_x0020_Activity_x0020_1>
    <GOAA_x0020_ECM_x0020_Revision xmlns="e06c4cb8-b623-48ed-ab2d-000b5403af79">1</GOAA_x0020_ECM_x0020_Revision>
    <_dlc_DocId xmlns="e06c4cb8-b623-48ed-ab2d-000b5403af79">MTGS-61-10199</_dlc_DocId>
    <_dlc_DocIdUrl xmlns="e06c4cb8-b623-48ed-ab2d-000b5403af79">
      <Url>https://goaanet.goaa.org/sites/meetings/GOAABoard/_layouts/15/DocIdRedir.aspx?ID=MTGS-61-10199</Url>
      <Description>MTGS-61-10199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9597-F240-49B0-84B7-42F53D01618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F8EFEBD-DD73-43B4-8CFC-36DE490547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0262C4-88F0-42D1-A735-D3F90150F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41812-89EA-4743-9F93-AD06CAC8B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c4cb8-b623-48ed-ab2d-000b5403af79"/>
    <ds:schemaRef ds:uri="7af4a273-d210-4a9e-bca6-42f30f22cd78"/>
    <ds:schemaRef ds:uri="add18185-946c-4815-b23d-8b32246b4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7B2591-54EC-4906-BF93-36F224CDA0B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5B43AB6-63C9-48D4-AF72-28A76E25FCF0}">
  <ds:schemaRefs>
    <ds:schemaRef ds:uri="http://schemas.microsoft.com/office/2006/metadata/properties"/>
    <ds:schemaRef ds:uri="http://schemas.microsoft.com/office/infopath/2007/PartnerControls"/>
    <ds:schemaRef ds:uri="e06c4cb8-b623-48ed-ab2d-000b5403af79"/>
  </ds:schemaRefs>
</ds:datastoreItem>
</file>

<file path=customXml/itemProps7.xml><?xml version="1.0" encoding="utf-8"?>
<ds:datastoreItem xmlns:ds="http://schemas.openxmlformats.org/officeDocument/2006/customXml" ds:itemID="{D4FAA74F-D0CB-49B9-8866-BF48069D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GOAA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Farmer</dc:creator>
  <cp:lastModifiedBy>Reading, SaVannah</cp:lastModifiedBy>
  <cp:revision>2</cp:revision>
  <dcterms:created xsi:type="dcterms:W3CDTF">2025-06-27T17:05:00Z</dcterms:created>
  <dcterms:modified xsi:type="dcterms:W3CDTF">2025-06-27T17:05:00Z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0x01010028264F24260D62458AB176E048CC692801180032F8C36C5506DC4C96AB491891026709</vt:lpwstr>
  </property>
  <property fmtid="{D5CDD505-2E9C-101B-9397-08002B2CF9AE}" pid="3" name="_dlc_policyId">
    <vt:lpwstr>0x01010028264F24260D62458AB176E048CC6928|-1530901111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Send_x005f_x0020_to_x005f_x0020_Record_x005f_x0020_Center&lt;/property&gt;&lt;propertyId&gt;d2630d1f-a1d1-424a-b31c-5a541a3c7ddf&lt;/propertyId&gt;&lt;period&gt;days&lt;/period&gt;&lt;/formula&gt;</vt:lpwstr>
  </property>
  <property fmtid="{D5CDD505-2E9C-101B-9397-08002B2CF9AE}" pid="5" name="Doc Type - All">
    <vt:lpwstr>79;#Agendas/Minutes (permanent)|7350924c-1df0-4456-a022-5011e6bd4fce</vt:lpwstr>
  </property>
  <property fmtid="{D5CDD505-2E9C-101B-9397-08002B2CF9AE}" pid="6" name="GOAA Company Codes">
    <vt:lpwstr/>
  </property>
  <property fmtid="{D5CDD505-2E9C-101B-9397-08002B2CF9AE}" pid="7" name="DocGroup - Meeting">
    <vt:lpwstr>12;#GOAA Board|285a4611-336a-407c-896b-f063a4d31ccf</vt:lpwstr>
  </property>
  <property fmtid="{D5CDD505-2E9C-101B-9397-08002B2CF9AE}" pid="8" name="_dlc_DocIdItemGuid">
    <vt:lpwstr>b1f7fe7e-a266-4c99-a86d-e1522942c1f5</vt:lpwstr>
  </property>
  <property fmtid="{D5CDD505-2E9C-101B-9397-08002B2CF9AE}" pid="9" name="GrammarlyDocumentId">
    <vt:lpwstr>ac56d18f8346d7bc6e7456221f90c822eea1574d6acfb6a380318b5463a76fb2</vt:lpwstr>
  </property>
</Properties>
</file>